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A3B" w:rsidRDefault="00E87A3B" w:rsidP="00E87A3B">
      <w:bookmarkStart w:id="0" w:name="_GoBack"/>
      <w:bookmarkEnd w:id="0"/>
    </w:p>
    <w:p w:rsidR="00E87A3B" w:rsidRPr="00E87A3B" w:rsidRDefault="007F1077" w:rsidP="00E87A3B">
      <w:pPr>
        <w:pStyle w:val="Title"/>
      </w:pPr>
      <w:r>
        <w:t>Comcover Expatriate Cover</w:t>
      </w:r>
      <w:r w:rsidR="00E87A3B">
        <w:br/>
        <w:t>Claims Management Process</w:t>
      </w:r>
    </w:p>
    <w:p w:rsidR="00E87A3B" w:rsidRDefault="00E87A3B" w:rsidP="00E87A3B"/>
    <w:p w:rsidR="00E87A3B" w:rsidRDefault="00E87A3B" w:rsidP="00E87A3B">
      <w:pPr>
        <w:sectPr w:rsidR="00E87A3B" w:rsidSect="00E87A3B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2268" w:right="1418" w:bottom="1418" w:left="1418" w:header="567" w:footer="624" w:gutter="0"/>
          <w:cols w:space="708"/>
          <w:docGrid w:linePitch="360"/>
        </w:sectPr>
      </w:pPr>
    </w:p>
    <w:p w:rsidR="00E87A3B" w:rsidRPr="005C4D9D" w:rsidRDefault="00E87A3B" w:rsidP="00CC68A4">
      <w:pPr>
        <w:suppressAutoHyphens w:val="0"/>
        <w:spacing w:before="0" w:after="120" w:line="440" w:lineRule="atLeast"/>
        <w:rPr>
          <w:rFonts w:ascii="Arial" w:eastAsia="Times New Roman" w:hAnsi="Arial" w:cs="Times New Roman"/>
          <w:b/>
          <w:bCs/>
          <w:caps/>
          <w:spacing w:val="15"/>
          <w:sz w:val="28"/>
          <w:szCs w:val="28"/>
        </w:rPr>
      </w:pPr>
      <w:r w:rsidRPr="005C4D9D">
        <w:rPr>
          <w:rFonts w:ascii="Arial" w:eastAsia="Times New Roman" w:hAnsi="Arial" w:cs="Times New Roman"/>
          <w:caps/>
          <w:spacing w:val="-9"/>
          <w:sz w:val="28"/>
          <w:szCs w:val="28"/>
        </w:rPr>
        <w:lastRenderedPageBreak/>
        <w:t>EXPATRIATE REIMBURSEMENT PROCESS</w: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7E15D5" w:rsidP="00E87A3B">
      <w:pPr>
        <w:pStyle w:val="TableSourceNotes"/>
        <w:rPr>
          <w:sz w:val="24"/>
          <w:szCs w:val="24"/>
        </w:rPr>
      </w:pPr>
      <w:r w:rsidRPr="00E87A3B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953ADC" wp14:editId="50FFDDB1">
                <wp:simplePos x="0" y="0"/>
                <wp:positionH relativeFrom="margin">
                  <wp:posOffset>1899285</wp:posOffset>
                </wp:positionH>
                <wp:positionV relativeFrom="paragraph">
                  <wp:posOffset>162560</wp:posOffset>
                </wp:positionV>
                <wp:extent cx="2483485" cy="770890"/>
                <wp:effectExtent l="0" t="0" r="12065" b="101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3485" cy="77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A3B" w:rsidRPr="003F5C42" w:rsidRDefault="00E87A3B" w:rsidP="00F606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sz w:val="20"/>
                                <w:szCs w:val="20"/>
                              </w:rPr>
                              <w:t>Expatriate attends health pro</w:t>
                            </w:r>
                            <w:r w:rsidR="005C4D9D" w:rsidRPr="003F5C42">
                              <w:rPr>
                                <w:sz w:val="20"/>
                                <w:szCs w:val="20"/>
                              </w:rPr>
                              <w:t xml:space="preserve">fessional </w:t>
                            </w:r>
                            <w:r w:rsidRPr="003F5C42">
                              <w:rPr>
                                <w:sz w:val="20"/>
                                <w:szCs w:val="20"/>
                              </w:rPr>
                              <w:t>and pays for the consultation.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953A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9.55pt;margin-top:12.8pt;width:195.55pt;height:60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">
                <v:textbox>
                  <w:txbxContent>
                    <w:p w:rsidR="00E87A3B" w:rsidRPr="003F5C42" w:rsidRDefault="00E87A3B" w:rsidP="00F60638">
                      <w:pPr>
                        <w:rPr>
                          <w:sz w:val="20"/>
                          <w:szCs w:val="20"/>
                        </w:rPr>
                      </w:pPr>
                      <w:r w:rsidRPr="003F5C42">
                        <w:rPr>
                          <w:sz w:val="20"/>
                          <w:szCs w:val="20"/>
                        </w:rPr>
                        <w:t>Expatriate attends health pro</w:t>
                      </w:r>
                      <w:r w:rsidR="005C4D9D" w:rsidRPr="003F5C42">
                        <w:rPr>
                          <w:sz w:val="20"/>
                          <w:szCs w:val="20"/>
                        </w:rPr>
                        <w:t xml:space="preserve">fessional </w:t>
                      </w:r>
                      <w:r w:rsidRPr="003F5C42">
                        <w:rPr>
                          <w:sz w:val="20"/>
                          <w:szCs w:val="20"/>
                        </w:rPr>
                        <w:t>and pays for the consultation.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CC68A4" w:rsidRDefault="00CC68A4" w:rsidP="00E87A3B">
      <w:pPr>
        <w:pStyle w:val="TableSourceNotes"/>
        <w:rPr>
          <w:sz w:val="24"/>
          <w:szCs w:val="24"/>
        </w:rPr>
      </w:pPr>
    </w:p>
    <w:p w:rsidR="00E87A3B" w:rsidRDefault="007E15D5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3DA68AA" wp14:editId="0CEE05CC">
                <wp:simplePos x="0" y="0"/>
                <wp:positionH relativeFrom="column">
                  <wp:posOffset>3081020</wp:posOffset>
                </wp:positionH>
                <wp:positionV relativeFrom="paragraph">
                  <wp:posOffset>9525</wp:posOffset>
                </wp:positionV>
                <wp:extent cx="190500" cy="295275"/>
                <wp:effectExtent l="19050" t="0" r="19050" b="47625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A8C8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242.6pt;margin-top:.75pt;width:15pt;height:23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" adj="14632" fillcolor="#5b9bd5 [3204]" strokecolor="#1f4d78 [1604]" strokeweight="1pt"/>
            </w:pict>
          </mc:Fallback>
        </mc:AlternateContent>
      </w:r>
    </w:p>
    <w:p w:rsidR="00E87A3B" w:rsidRDefault="003F5C42" w:rsidP="00E87A3B">
      <w:pPr>
        <w:pStyle w:val="TableSourceNotes"/>
        <w:rPr>
          <w:sz w:val="24"/>
          <w:szCs w:val="24"/>
        </w:rPr>
      </w:pPr>
      <w:r w:rsidRPr="00E87A3B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1D6ED98" wp14:editId="1D65B8DD">
                <wp:simplePos x="0" y="0"/>
                <wp:positionH relativeFrom="margin">
                  <wp:posOffset>1899285</wp:posOffset>
                </wp:positionH>
                <wp:positionV relativeFrom="paragraph">
                  <wp:posOffset>116840</wp:posOffset>
                </wp:positionV>
                <wp:extent cx="2483485" cy="1343025"/>
                <wp:effectExtent l="0" t="0" r="1206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3485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A3B" w:rsidRDefault="00E87A3B" w:rsidP="00F6063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F5C42">
                              <w:rPr>
                                <w:sz w:val="20"/>
                                <w:szCs w:val="20"/>
                              </w:rPr>
                              <w:t>Expatriate lodges a claim with Comcover either directly or via Fund</w:t>
                            </w:r>
                            <w:r w:rsidR="003F5C42" w:rsidRPr="003F5C42">
                              <w:rPr>
                                <w:sz w:val="20"/>
                                <w:szCs w:val="20"/>
                              </w:rPr>
                              <w:t xml:space="preserve"> Member. Expatriate provides a claim f</w:t>
                            </w:r>
                            <w:r w:rsidRPr="003F5C42">
                              <w:rPr>
                                <w:sz w:val="20"/>
                                <w:szCs w:val="20"/>
                              </w:rPr>
                              <w:t>orm</w:t>
                            </w:r>
                            <w:r w:rsidR="007A2758" w:rsidRPr="003F5C42">
                              <w:rPr>
                                <w:sz w:val="20"/>
                                <w:szCs w:val="20"/>
                              </w:rPr>
                              <w:t>, supporting documents such as receipts</w:t>
                            </w:r>
                            <w:r w:rsidR="00CC660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F5C42" w:rsidRPr="003F5C42">
                              <w:rPr>
                                <w:sz w:val="20"/>
                                <w:szCs w:val="20"/>
                              </w:rPr>
                              <w:t>and b</w:t>
                            </w:r>
                            <w:r w:rsidRPr="003F5C42">
                              <w:rPr>
                                <w:sz w:val="20"/>
                                <w:szCs w:val="20"/>
                              </w:rPr>
                              <w:t xml:space="preserve">ank </w:t>
                            </w:r>
                            <w:r w:rsidR="00F4235E">
                              <w:rPr>
                                <w:sz w:val="20"/>
                                <w:szCs w:val="20"/>
                              </w:rPr>
                              <w:t>account details</w:t>
                            </w:r>
                            <w:r w:rsidRPr="003F5C42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hyperlink r:id="rId11" w:history="1">
                              <w:r w:rsidR="009104C8" w:rsidRPr="007066B9">
                                <w:rPr>
                                  <w:rStyle w:val="Hyperlink"/>
                                  <w:rFonts w:cstheme="minorBidi"/>
                                  <w:sz w:val="16"/>
                                  <w:szCs w:val="16"/>
                                </w:rPr>
                                <w:t>www.finance.gov.au/comcover/claim-forms.html</w:t>
                              </w:r>
                            </w:hyperlink>
                          </w:p>
                          <w:p w:rsidR="009104C8" w:rsidRPr="009104C8" w:rsidRDefault="009104C8" w:rsidP="00F6063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34A84" w:rsidRPr="00E34A84" w:rsidRDefault="00E34A84" w:rsidP="00F6063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34A84" w:rsidRPr="003F5C42" w:rsidRDefault="00E34A84" w:rsidP="00F606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6ED98" id="_x0000_s1027" type="#_x0000_t202" style="position:absolute;left:0;text-align:left;margin-left:149.55pt;margin-top:9.2pt;width:195.55pt;height:105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">
                <v:textbox>
                  <w:txbxContent>
                    <w:p w:rsidR="00E87A3B" w:rsidRDefault="00E87A3B" w:rsidP="00F60638">
                      <w:pPr>
                        <w:rPr>
                          <w:sz w:val="16"/>
                          <w:szCs w:val="16"/>
                        </w:rPr>
                      </w:pPr>
                      <w:r w:rsidRPr="003F5C42">
                        <w:rPr>
                          <w:sz w:val="20"/>
                          <w:szCs w:val="20"/>
                        </w:rPr>
                        <w:t>Expatriate lodges a claim with Comcover either directly or via Fund</w:t>
                      </w:r>
                      <w:r w:rsidR="003F5C42" w:rsidRPr="003F5C42">
                        <w:rPr>
                          <w:sz w:val="20"/>
                          <w:szCs w:val="20"/>
                        </w:rPr>
                        <w:t xml:space="preserve"> Member. Expatriate provides a claim f</w:t>
                      </w:r>
                      <w:r w:rsidRPr="003F5C42">
                        <w:rPr>
                          <w:sz w:val="20"/>
                          <w:szCs w:val="20"/>
                        </w:rPr>
                        <w:t>orm</w:t>
                      </w:r>
                      <w:r w:rsidR="007A2758" w:rsidRPr="003F5C42">
                        <w:rPr>
                          <w:sz w:val="20"/>
                          <w:szCs w:val="20"/>
                        </w:rPr>
                        <w:t>, supporting documents such as receipts</w:t>
                      </w:r>
                      <w:r w:rsidR="00CC660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F5C42" w:rsidRPr="003F5C42">
                        <w:rPr>
                          <w:sz w:val="20"/>
                          <w:szCs w:val="20"/>
                        </w:rPr>
                        <w:t>and b</w:t>
                      </w:r>
                      <w:r w:rsidRPr="003F5C42">
                        <w:rPr>
                          <w:sz w:val="20"/>
                          <w:szCs w:val="20"/>
                        </w:rPr>
                        <w:t xml:space="preserve">ank </w:t>
                      </w:r>
                      <w:r w:rsidR="00F4235E">
                        <w:rPr>
                          <w:sz w:val="20"/>
                          <w:szCs w:val="20"/>
                        </w:rPr>
                        <w:t>account details</w:t>
                      </w:r>
                      <w:r w:rsidRPr="003F5C42">
                        <w:rPr>
                          <w:sz w:val="20"/>
                          <w:szCs w:val="20"/>
                        </w:rPr>
                        <w:t xml:space="preserve">. </w:t>
                      </w:r>
                      <w:hyperlink r:id="rId12" w:history="1">
                        <w:r w:rsidR="009104C8" w:rsidRPr="007066B9">
                          <w:rPr>
                            <w:rStyle w:val="Hyperlink"/>
                            <w:rFonts w:cstheme="minorBidi"/>
                            <w:sz w:val="16"/>
                            <w:szCs w:val="16"/>
                          </w:rPr>
                          <w:t>www.finance.gov.au/comcover/claim-forms.html</w:t>
                        </w:r>
                      </w:hyperlink>
                    </w:p>
                    <w:p w:rsidR="009104C8" w:rsidRPr="009104C8" w:rsidRDefault="009104C8" w:rsidP="00F60638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34A84" w:rsidRPr="00E34A84" w:rsidRDefault="00E34A84" w:rsidP="00F60638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34A84" w:rsidRPr="003F5C42" w:rsidRDefault="00E34A84" w:rsidP="00F6063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4"/>
          <w:szCs w:val="24"/>
          <w:lang w:eastAsia="en-AU"/>
        </w:rPr>
        <w:t xml:space="preserve"> </w: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3F5C42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32D134" wp14:editId="77908A15">
                <wp:simplePos x="0" y="0"/>
                <wp:positionH relativeFrom="column">
                  <wp:posOffset>3081020</wp:posOffset>
                </wp:positionH>
                <wp:positionV relativeFrom="paragraph">
                  <wp:posOffset>159385</wp:posOffset>
                </wp:positionV>
                <wp:extent cx="190500" cy="295275"/>
                <wp:effectExtent l="19050" t="0" r="19050" b="47625"/>
                <wp:wrapNone/>
                <wp:docPr id="200" name="Down Arrow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5C6B2" id="Down Arrow 200" o:spid="_x0000_s1026" type="#_x0000_t67" style="position:absolute;margin-left:242.6pt;margin-top:12.55pt;width:1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" adj="14632" fillcolor="#5b9bd5 [3204]" strokecolor="#1f4d78 [1604]" strokeweight="1pt"/>
            </w:pict>
          </mc:Fallback>
        </mc:AlternateConten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3F5C42" w:rsidP="00E87A3B">
      <w:pPr>
        <w:pStyle w:val="TableSourceNotes"/>
        <w:rPr>
          <w:sz w:val="24"/>
          <w:szCs w:val="24"/>
        </w:rPr>
      </w:pPr>
      <w:r w:rsidRPr="00E87A3B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D6C4C21" wp14:editId="4EB174B7">
                <wp:simplePos x="0" y="0"/>
                <wp:positionH relativeFrom="margin">
                  <wp:posOffset>1899285</wp:posOffset>
                </wp:positionH>
                <wp:positionV relativeFrom="paragraph">
                  <wp:posOffset>84455</wp:posOffset>
                </wp:positionV>
                <wp:extent cx="2483485" cy="971550"/>
                <wp:effectExtent l="0" t="0" r="1206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348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A3B" w:rsidRPr="003F5C42" w:rsidRDefault="00E87A3B" w:rsidP="00F60638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</w:t>
                            </w:r>
                            <w:r w:rsidR="00C93F19"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lodges the claim. Comcover emails </w:t>
                            </w:r>
                            <w:r w:rsidR="006F166B"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>expatriate</w:t>
                            </w:r>
                            <w:r w:rsidR="00C93F19"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advising the claim number and the claims consultant managing the claim.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C4C21" id="_x0000_s1028" type="#_x0000_t202" style="position:absolute;left:0;text-align:left;margin-left:149.55pt;margin-top:6.65pt;width:195.55pt;height:7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">
                <v:textbox>
                  <w:txbxContent>
                    <w:p w:rsidR="00E87A3B" w:rsidRPr="003F5C42" w:rsidRDefault="00E87A3B" w:rsidP="00F60638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</w:t>
                      </w:r>
                      <w:r w:rsidR="00C93F19"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lodges the claim. Comcover emails </w:t>
                      </w:r>
                      <w:r w:rsidR="006F166B" w:rsidRPr="003F5C42">
                        <w:rPr>
                          <w:rFonts w:cs="Arial"/>
                          <w:sz w:val="20"/>
                          <w:szCs w:val="20"/>
                        </w:rPr>
                        <w:t>expatriate</w:t>
                      </w:r>
                      <w:r w:rsidR="00C93F19"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 advising the claim number and the claims consultant managing the claim.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3F5C42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2708F5" wp14:editId="358F76F8">
                <wp:simplePos x="0" y="0"/>
                <wp:positionH relativeFrom="column">
                  <wp:posOffset>3081020</wp:posOffset>
                </wp:positionH>
                <wp:positionV relativeFrom="paragraph">
                  <wp:posOffset>123825</wp:posOffset>
                </wp:positionV>
                <wp:extent cx="190500" cy="295275"/>
                <wp:effectExtent l="19050" t="0" r="19050" b="47625"/>
                <wp:wrapNone/>
                <wp:docPr id="206" name="Down Arrow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209F0" id="Down Arrow 206" o:spid="_x0000_s1026" type="#_x0000_t67" style="position:absolute;margin-left:242.6pt;margin-top:9.75pt;width:15pt;height:23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" adj="14632" fillcolor="#5b9bd5 [3204]" strokecolor="#1f4d78 [1604]" strokeweight="1pt"/>
            </w:pict>
          </mc:Fallback>
        </mc:AlternateConten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41019F" w:rsidP="00E87A3B">
      <w:pPr>
        <w:pStyle w:val="TableSourceNotes"/>
        <w:rPr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E676F98" wp14:editId="113109F1">
                <wp:simplePos x="0" y="0"/>
                <wp:positionH relativeFrom="column">
                  <wp:posOffset>1080770</wp:posOffset>
                </wp:positionH>
                <wp:positionV relativeFrom="paragraph">
                  <wp:posOffset>48895</wp:posOffset>
                </wp:positionV>
                <wp:extent cx="4191000" cy="1727835"/>
                <wp:effectExtent l="0" t="0" r="19050" b="24765"/>
                <wp:wrapNone/>
                <wp:docPr id="205" name="Text Box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17278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3F19" w:rsidRPr="003F5C42" w:rsidRDefault="003F5C42" w:rsidP="00F60638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reviews the claim form and supporting documentation. </w:t>
                            </w:r>
                          </w:p>
                          <w:p w:rsidR="003F5C42" w:rsidRPr="003F5C42" w:rsidRDefault="003F5C42" w:rsidP="00F60638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- </w:t>
                            </w:r>
                          </w:p>
                          <w:p w:rsidR="00C93F19" w:rsidRPr="00CC6605" w:rsidRDefault="00FE24C6" w:rsidP="00CC6605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Confirms e</w:t>
                            </w:r>
                            <w:r w:rsidR="00C93F19" w:rsidRPr="00CC6605">
                              <w:rPr>
                                <w:rFonts w:cs="Arial"/>
                              </w:rPr>
                              <w:t>xpatriate is listed on the Fund Member’s declared Schedule of Expatriates</w:t>
                            </w:r>
                            <w:r w:rsidR="003F5C42" w:rsidRPr="00CC6605">
                              <w:rPr>
                                <w:rFonts w:cs="Arial"/>
                              </w:rPr>
                              <w:t xml:space="preserve"> on the Comcover Gateway</w:t>
                            </w:r>
                          </w:p>
                          <w:p w:rsidR="003F5C42" w:rsidRPr="00CC6605" w:rsidRDefault="00FE24C6" w:rsidP="00CC6605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Determines w</w:t>
                            </w:r>
                            <w:r w:rsidR="003F5C42" w:rsidRPr="00CC6605">
                              <w:rPr>
                                <w:rFonts w:cs="Arial"/>
                              </w:rPr>
                              <w:t>hether the expatriate is covered for their pre-existing condition (if relevant to the claim)</w:t>
                            </w:r>
                          </w:p>
                          <w:p w:rsidR="00C93F19" w:rsidRPr="00CC6605" w:rsidRDefault="00FE24C6" w:rsidP="00CC6605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Identifies a</w:t>
                            </w:r>
                            <w:r w:rsidR="00C93F19" w:rsidRPr="00CC6605">
                              <w:rPr>
                                <w:rFonts w:cs="Arial"/>
                              </w:rPr>
                              <w:t>ny exclusions that may apply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76F98" id="Text Box 205" o:spid="_x0000_s1029" type="#_x0000_t202" style="position:absolute;left:0;text-align:left;margin-left:85.1pt;margin-top:3.85pt;width:330pt;height:136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" filled="f" strokeweight=".5pt">
                <v:textbox>
                  <w:txbxContent>
                    <w:p w:rsidR="00C93F19" w:rsidRPr="003F5C42" w:rsidRDefault="003F5C42" w:rsidP="00F60638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reviews the claim form and supporting documentation. </w:t>
                      </w:r>
                    </w:p>
                    <w:p w:rsidR="003F5C42" w:rsidRPr="003F5C42" w:rsidRDefault="003F5C42" w:rsidP="00F60638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- </w:t>
                      </w:r>
                    </w:p>
                    <w:p w:rsidR="00C93F19" w:rsidRPr="00CC6605" w:rsidRDefault="00FE24C6" w:rsidP="00CC6605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Confirms e</w:t>
                      </w:r>
                      <w:r w:rsidR="00C93F19" w:rsidRPr="00CC6605">
                        <w:rPr>
                          <w:rFonts w:cs="Arial"/>
                        </w:rPr>
                        <w:t>xpatriate is listed on the Fund Member’s declared Schedule of Expatriates</w:t>
                      </w:r>
                      <w:r w:rsidR="003F5C42" w:rsidRPr="00CC6605">
                        <w:rPr>
                          <w:rFonts w:cs="Arial"/>
                        </w:rPr>
                        <w:t xml:space="preserve"> on the Comcover Gateway</w:t>
                      </w:r>
                    </w:p>
                    <w:p w:rsidR="003F5C42" w:rsidRPr="00CC6605" w:rsidRDefault="00FE24C6" w:rsidP="00CC6605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Determines w</w:t>
                      </w:r>
                      <w:r w:rsidR="003F5C42" w:rsidRPr="00CC6605">
                        <w:rPr>
                          <w:rFonts w:cs="Arial"/>
                        </w:rPr>
                        <w:t>hether the expatriate is covered for their pre-existing condition (if relevant to the claim)</w:t>
                      </w:r>
                    </w:p>
                    <w:p w:rsidR="00C93F19" w:rsidRPr="00CC6605" w:rsidRDefault="00FE24C6" w:rsidP="00CC6605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Identifies a</w:t>
                      </w:r>
                      <w:r w:rsidR="00C93F19" w:rsidRPr="00CC6605">
                        <w:rPr>
                          <w:rFonts w:cs="Arial"/>
                        </w:rPr>
                        <w:t>ny exclusions that may apply</w:t>
                      </w:r>
                    </w:p>
                  </w:txbxContent>
                </v:textbox>
              </v:shape>
            </w:pict>
          </mc:Fallback>
        </mc:AlternateContent>
      </w: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5E4EE5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5DE6E05" wp14:editId="612F8BE8">
                <wp:simplePos x="0" y="0"/>
                <wp:positionH relativeFrom="column">
                  <wp:posOffset>3473163</wp:posOffset>
                </wp:positionH>
                <wp:positionV relativeFrom="paragraph">
                  <wp:posOffset>73178</wp:posOffset>
                </wp:positionV>
                <wp:extent cx="226060" cy="668655"/>
                <wp:effectExtent l="190500" t="0" r="135890" b="0"/>
                <wp:wrapNone/>
                <wp:docPr id="213" name="Down Arrow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8476" flipH="1">
                          <a:off x="0" y="0"/>
                          <a:ext cx="226060" cy="668655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38120" id="Down Arrow 213" o:spid="_x0000_s1026" type="#_x0000_t67" style="position:absolute;margin-left:273.5pt;margin-top:5.75pt;width:17.8pt;height:52.65pt;rotation:2939862fd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" adj="17949" fillcolor="#5b9bd5" strokecolor="#41719c" strokeweight="1pt"/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1D08BFC" wp14:editId="08970D1B">
                <wp:simplePos x="0" y="0"/>
                <wp:positionH relativeFrom="column">
                  <wp:posOffset>2725102</wp:posOffset>
                </wp:positionH>
                <wp:positionV relativeFrom="paragraph">
                  <wp:posOffset>86043</wp:posOffset>
                </wp:positionV>
                <wp:extent cx="226800" cy="669600"/>
                <wp:effectExtent l="0" t="183197" r="0" b="142558"/>
                <wp:wrapNone/>
                <wp:docPr id="210" name="Down Arrow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8476" flipH="1">
                          <a:off x="0" y="0"/>
                          <a:ext cx="226800" cy="66960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CB694" id="Down Arrow 210" o:spid="_x0000_s1026" type="#_x0000_t67" style="position:absolute;margin-left:214.55pt;margin-top:6.8pt;width:17.85pt;height:52.7pt;rotation:-2958378fd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" adj="17942" fillcolor="#5b9bd5" strokecolor="#41719c" strokeweight="1pt"/>
            </w:pict>
          </mc:Fallback>
        </mc:AlternateContent>
      </w:r>
    </w:p>
    <w:p w:rsidR="00B95C11" w:rsidRDefault="003D7D3E" w:rsidP="003D7D3E">
      <w:pPr>
        <w:pStyle w:val="TableSourceNotes"/>
        <w:tabs>
          <w:tab w:val="left" w:pos="1284"/>
          <w:tab w:val="left" w:pos="7872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5E4EE5" w:rsidP="00E87A3B">
      <w:pPr>
        <w:pStyle w:val="TableSourceNotes"/>
        <w:rPr>
          <w:sz w:val="24"/>
          <w:szCs w:val="24"/>
        </w:rPr>
      </w:pPr>
      <w:r w:rsidRPr="003D7D3E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306D7D2D" wp14:editId="7367F499">
                <wp:simplePos x="0" y="0"/>
                <wp:positionH relativeFrom="margin">
                  <wp:posOffset>3366770</wp:posOffset>
                </wp:positionH>
                <wp:positionV relativeFrom="paragraph">
                  <wp:posOffset>168910</wp:posOffset>
                </wp:positionV>
                <wp:extent cx="2283460" cy="1439545"/>
                <wp:effectExtent l="0" t="0" r="20320" b="27305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D3E" w:rsidRPr="003F5C42" w:rsidRDefault="003D7D3E" w:rsidP="005E4EE5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</w:t>
                            </w:r>
                            <w:r w:rsidR="00F6362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declines claim and refers expatriate </w:t>
                            </w: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="00F6362A">
                              <w:rPr>
                                <w:rFonts w:cs="Arial"/>
                                <w:sz w:val="20"/>
                                <w:szCs w:val="20"/>
                              </w:rPr>
                              <w:t>the Fund Member.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D7D2D" id="_x0000_s1030" type="#_x0000_t202" style="position:absolute;left:0;text-align:left;margin-left:265.1pt;margin-top:13.3pt;width:179.8pt;height:113.35pt;z-index:2517422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">
                <v:textbox>
                  <w:txbxContent>
                    <w:p w:rsidR="003D7D3E" w:rsidRPr="003F5C42" w:rsidRDefault="003D7D3E" w:rsidP="005E4EE5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</w:t>
                      </w:r>
                      <w:r w:rsidR="00F6362A">
                        <w:rPr>
                          <w:rFonts w:cs="Arial"/>
                          <w:sz w:val="20"/>
                          <w:szCs w:val="20"/>
                        </w:rPr>
                        <w:t xml:space="preserve">declines claim and refers expatriate </w:t>
                      </w: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to </w:t>
                      </w:r>
                      <w:r w:rsidR="00F6362A">
                        <w:rPr>
                          <w:rFonts w:cs="Arial"/>
                          <w:sz w:val="20"/>
                          <w:szCs w:val="20"/>
                        </w:rPr>
                        <w:t>the Fund Member.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5C11" w:rsidRDefault="005E4EE5" w:rsidP="00E87A3B">
      <w:pPr>
        <w:pStyle w:val="TableSourceNotes"/>
        <w:rPr>
          <w:sz w:val="24"/>
          <w:szCs w:val="24"/>
        </w:rPr>
      </w:pPr>
      <w:r w:rsidRPr="00E87A3B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CB4CCCB" wp14:editId="5F2159CA">
                <wp:simplePos x="0" y="0"/>
                <wp:positionH relativeFrom="margin">
                  <wp:posOffset>859790</wp:posOffset>
                </wp:positionH>
                <wp:positionV relativeFrom="paragraph">
                  <wp:posOffset>-17145</wp:posOffset>
                </wp:positionV>
                <wp:extent cx="2283460" cy="1433830"/>
                <wp:effectExtent l="0" t="0" r="2032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143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E5" w:rsidRDefault="003B2FFB" w:rsidP="005E4EE5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pays claim directly to the expatriate via EFT or via Fund Member as agreed. </w:t>
                            </w:r>
                          </w:p>
                          <w:p w:rsidR="003B2FFB" w:rsidRPr="003F5C42" w:rsidRDefault="003B2FFB" w:rsidP="005E4EE5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>Depending on the nature of the claim, the claim may be finalised or held open for further expenses to be reimbursed.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B4CCCB" id="_x0000_s1031" type="#_x0000_t202" style="position:absolute;left:0;text-align:left;margin-left:67.7pt;margin-top:-1.35pt;width:179.8pt;height:112.9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">
                <v:textbox style="mso-fit-shape-to-text:t">
                  <w:txbxContent>
                    <w:p w:rsidR="005E4EE5" w:rsidRDefault="003B2FFB" w:rsidP="005E4EE5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pays claim directly to the expatriate via EFT or via Fund Member as agreed. </w:t>
                      </w:r>
                    </w:p>
                    <w:p w:rsidR="003B2FFB" w:rsidRPr="003F5C42" w:rsidRDefault="003B2FFB" w:rsidP="005E4EE5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>Depending on the nature of the claim, the claim may be finalised or held open for further expenses to be reimbursed.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B95C11" w:rsidRDefault="00B95C11" w:rsidP="00E87A3B">
      <w:pPr>
        <w:pStyle w:val="TableSourceNotes"/>
        <w:rPr>
          <w:sz w:val="24"/>
          <w:szCs w:val="24"/>
        </w:rPr>
      </w:pPr>
    </w:p>
    <w:p w:rsidR="00307C66" w:rsidRDefault="00307C66">
      <w:pPr>
        <w:suppressAutoHyphens w:val="0"/>
        <w:spacing w:before="0" w:after="160" w:line="259" w:lineRule="auto"/>
        <w:rPr>
          <w:rFonts w:ascii="Arial" w:eastAsia="Times New Roman" w:hAnsi="Arial" w:cs="Times New Roman"/>
          <w:caps/>
          <w:spacing w:val="-9"/>
          <w:sz w:val="28"/>
          <w:szCs w:val="28"/>
        </w:rPr>
      </w:pPr>
      <w:r>
        <w:rPr>
          <w:rFonts w:ascii="Arial" w:eastAsia="Times New Roman" w:hAnsi="Arial" w:cs="Times New Roman"/>
          <w:caps/>
          <w:spacing w:val="-9"/>
          <w:sz w:val="28"/>
          <w:szCs w:val="28"/>
        </w:rPr>
        <w:br w:type="page"/>
      </w:r>
    </w:p>
    <w:p w:rsidR="005C4D9D" w:rsidRPr="005C4D9D" w:rsidRDefault="007E15D5" w:rsidP="00EA6C7A">
      <w:pPr>
        <w:widowControl w:val="0"/>
        <w:pBdr>
          <w:top w:val="single" w:sz="24" w:space="0" w:color="F1F8F8"/>
          <w:left w:val="single" w:sz="24" w:space="0" w:color="F1F8F8"/>
          <w:bottom w:val="single" w:sz="24" w:space="4" w:color="F1F8F8"/>
          <w:right w:val="single" w:sz="24" w:space="0" w:color="F1F8F8"/>
        </w:pBdr>
        <w:shd w:val="clear" w:color="auto" w:fill="F1F8F8"/>
        <w:tabs>
          <w:tab w:val="left" w:pos="868"/>
        </w:tabs>
        <w:suppressAutoHyphens w:val="0"/>
        <w:spacing w:before="0" w:after="240" w:line="240" w:lineRule="auto"/>
        <w:jc w:val="both"/>
        <w:outlineLvl w:val="1"/>
        <w:rPr>
          <w:rFonts w:ascii="Arial" w:eastAsia="Times New Roman" w:hAnsi="Arial" w:cs="Times New Roman"/>
          <w:b/>
          <w:bCs/>
          <w:caps/>
          <w:spacing w:val="15"/>
          <w:sz w:val="28"/>
          <w:szCs w:val="28"/>
        </w:rPr>
      </w:pPr>
      <w:r>
        <w:rPr>
          <w:rFonts w:ascii="Arial" w:eastAsia="Times New Roman" w:hAnsi="Arial" w:cs="Times New Roman"/>
          <w:caps/>
          <w:spacing w:val="-9"/>
          <w:sz w:val="28"/>
          <w:szCs w:val="28"/>
        </w:rPr>
        <w:lastRenderedPageBreak/>
        <w:t xml:space="preserve">International SOS </w:t>
      </w:r>
      <w:r w:rsidR="00010981">
        <w:rPr>
          <w:rFonts w:ascii="Arial" w:eastAsia="Times New Roman" w:hAnsi="Arial" w:cs="Times New Roman"/>
          <w:caps/>
          <w:spacing w:val="-9"/>
          <w:sz w:val="28"/>
          <w:szCs w:val="28"/>
        </w:rPr>
        <w:t xml:space="preserve">Expatriate </w:t>
      </w:r>
      <w:r w:rsidR="005C4D9D">
        <w:rPr>
          <w:rFonts w:ascii="Arial" w:eastAsia="Times New Roman" w:hAnsi="Arial" w:cs="Times New Roman"/>
          <w:caps/>
          <w:spacing w:val="-9"/>
          <w:sz w:val="28"/>
          <w:szCs w:val="28"/>
        </w:rPr>
        <w:t>response process</w:t>
      </w:r>
    </w:p>
    <w:p w:rsidR="005C4D9D" w:rsidRDefault="00EA6C7A" w:rsidP="00E87A3B">
      <w:pPr>
        <w:pStyle w:val="TableSourceNotes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471C9BA" wp14:editId="6C54A754">
                <wp:simplePos x="0" y="0"/>
                <wp:positionH relativeFrom="margin">
                  <wp:posOffset>-393700</wp:posOffset>
                </wp:positionH>
                <wp:positionV relativeFrom="paragraph">
                  <wp:posOffset>65405</wp:posOffset>
                </wp:positionV>
                <wp:extent cx="2375535" cy="971550"/>
                <wp:effectExtent l="0" t="0" r="2476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D9D" w:rsidRPr="00CC6605" w:rsidRDefault="005C4D9D" w:rsidP="00CC660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C6605">
                              <w:rPr>
                                <w:sz w:val="20"/>
                                <w:szCs w:val="20"/>
                              </w:rPr>
                              <w:t xml:space="preserve">Expatriate or Fund Member </w:t>
                            </w:r>
                            <w:r w:rsidR="007E15D5" w:rsidRPr="00CC6605">
                              <w:rPr>
                                <w:sz w:val="20"/>
                                <w:szCs w:val="20"/>
                              </w:rPr>
                              <w:t xml:space="preserve">contacts </w:t>
                            </w:r>
                            <w:r w:rsidR="007E15D5">
                              <w:rPr>
                                <w:sz w:val="20"/>
                                <w:szCs w:val="20"/>
                              </w:rPr>
                              <w:t>Int</w:t>
                            </w:r>
                            <w:r w:rsidR="003B5E62">
                              <w:rPr>
                                <w:sz w:val="20"/>
                                <w:szCs w:val="20"/>
                              </w:rPr>
                              <w:t xml:space="preserve">ernational </w:t>
                            </w:r>
                            <w:r w:rsidR="007E15D5">
                              <w:rPr>
                                <w:sz w:val="20"/>
                                <w:szCs w:val="20"/>
                              </w:rPr>
                              <w:t>SOS</w:t>
                            </w:r>
                            <w:r w:rsidR="003B5E62">
                              <w:rPr>
                                <w:sz w:val="20"/>
                                <w:szCs w:val="20"/>
                              </w:rPr>
                              <w:t xml:space="preserve"> (Int. SOS)</w:t>
                            </w:r>
                            <w:r w:rsidR="007E15D5">
                              <w:rPr>
                                <w:sz w:val="20"/>
                                <w:szCs w:val="20"/>
                              </w:rPr>
                              <w:t xml:space="preserve"> for routine medical or emergency assistance.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C9BA" id="_x0000_s1032" type="#_x0000_t202" style="position:absolute;left:0;text-align:left;margin-left:-31pt;margin-top:5.15pt;width:187.05pt;height:7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">
                <v:textbox>
                  <w:txbxContent>
                    <w:p w:rsidR="005C4D9D" w:rsidRPr="00CC6605" w:rsidRDefault="005C4D9D" w:rsidP="00CC6605">
                      <w:pPr>
                        <w:rPr>
                          <w:sz w:val="20"/>
                          <w:szCs w:val="20"/>
                        </w:rPr>
                      </w:pPr>
                      <w:r w:rsidRPr="00CC6605">
                        <w:rPr>
                          <w:sz w:val="20"/>
                          <w:szCs w:val="20"/>
                        </w:rPr>
                        <w:t xml:space="preserve">Expatriate or Fund Member </w:t>
                      </w:r>
                      <w:r w:rsidR="007E15D5" w:rsidRPr="00CC6605">
                        <w:rPr>
                          <w:sz w:val="20"/>
                          <w:szCs w:val="20"/>
                        </w:rPr>
                        <w:t xml:space="preserve">contacts </w:t>
                      </w:r>
                      <w:r w:rsidR="007E15D5">
                        <w:rPr>
                          <w:sz w:val="20"/>
                          <w:szCs w:val="20"/>
                        </w:rPr>
                        <w:t>Int</w:t>
                      </w:r>
                      <w:r w:rsidR="003B5E62">
                        <w:rPr>
                          <w:sz w:val="20"/>
                          <w:szCs w:val="20"/>
                        </w:rPr>
                        <w:t xml:space="preserve">ernational </w:t>
                      </w:r>
                      <w:r w:rsidR="007E15D5">
                        <w:rPr>
                          <w:sz w:val="20"/>
                          <w:szCs w:val="20"/>
                        </w:rPr>
                        <w:t>SOS</w:t>
                      </w:r>
                      <w:r w:rsidR="003B5E62">
                        <w:rPr>
                          <w:sz w:val="20"/>
                          <w:szCs w:val="20"/>
                        </w:rPr>
                        <w:t xml:space="preserve"> (Int. SOS)</w:t>
                      </w:r>
                      <w:r w:rsidR="007E15D5">
                        <w:rPr>
                          <w:sz w:val="20"/>
                          <w:szCs w:val="20"/>
                        </w:rPr>
                        <w:t xml:space="preserve"> for routine medical or emergency assistance.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EA6C7A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F8D3D1" wp14:editId="1FE2E8FC">
                <wp:simplePos x="0" y="0"/>
                <wp:positionH relativeFrom="column">
                  <wp:posOffset>-1426325</wp:posOffset>
                </wp:positionH>
                <wp:positionV relativeFrom="paragraph">
                  <wp:posOffset>103910</wp:posOffset>
                </wp:positionV>
                <wp:extent cx="190500" cy="249382"/>
                <wp:effectExtent l="19050" t="0" r="19050" b="36830"/>
                <wp:wrapNone/>
                <wp:docPr id="24" name="Down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4938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2B87D" id="Down Arrow 24" o:spid="_x0000_s1026" type="#_x0000_t67" style="position:absolute;margin-left:-112.3pt;margin-top:8.2pt;width:15pt;height:1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" adj="13350" fillcolor="#5b9bd5 [3204]" strokecolor="#1f4d78 [1604]" strokeweight="1pt"/>
            </w:pict>
          </mc:Fallback>
        </mc:AlternateContent>
      </w:r>
    </w:p>
    <w:p w:rsidR="005C4D9D" w:rsidRDefault="005C4D9D" w:rsidP="00CC6605">
      <w:pPr>
        <w:pStyle w:val="TableSourceNotes"/>
        <w:jc w:val="both"/>
        <w:rPr>
          <w:sz w:val="24"/>
          <w:szCs w:val="24"/>
        </w:rPr>
      </w:pPr>
    </w:p>
    <w:p w:rsidR="005C4D9D" w:rsidRDefault="00CC6605" w:rsidP="00CC6605">
      <w:pPr>
        <w:pStyle w:val="TableSourceNotes"/>
        <w:jc w:val="both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E6DC6A0" wp14:editId="5469E6D4">
                <wp:simplePos x="0" y="0"/>
                <wp:positionH relativeFrom="margin">
                  <wp:posOffset>-393700</wp:posOffset>
                </wp:positionH>
                <wp:positionV relativeFrom="paragraph">
                  <wp:posOffset>-21590</wp:posOffset>
                </wp:positionV>
                <wp:extent cx="2375535" cy="971550"/>
                <wp:effectExtent l="0" t="0" r="2476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D9D" w:rsidRPr="00CC6605" w:rsidRDefault="005C4D9D" w:rsidP="00CC660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C6605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CC6605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CC6605">
                              <w:rPr>
                                <w:sz w:val="20"/>
                                <w:szCs w:val="20"/>
                              </w:rPr>
                              <w:t xml:space="preserve">SOS initiates communication with Comcover. </w:t>
                            </w:r>
                            <w:r w:rsidR="00CC6605">
                              <w:rPr>
                                <w:sz w:val="20"/>
                                <w:szCs w:val="20"/>
                              </w:rPr>
                              <w:t xml:space="preserve">Int. </w:t>
                            </w:r>
                            <w:r w:rsidR="00307C66" w:rsidRPr="00CC6605">
                              <w:rPr>
                                <w:sz w:val="20"/>
                                <w:szCs w:val="20"/>
                              </w:rPr>
                              <w:t>SOS send Comcover a case summary and request confirmation of cover.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DC6A0" id="_x0000_s1033" type="#_x0000_t202" style="position:absolute;left:0;text-align:left;margin-left:-31pt;margin-top:-1.7pt;width:187.05pt;height:7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">
                <v:textbox>
                  <w:txbxContent>
                    <w:p w:rsidR="005C4D9D" w:rsidRPr="00CC6605" w:rsidRDefault="005C4D9D" w:rsidP="00CC6605">
                      <w:pPr>
                        <w:rPr>
                          <w:sz w:val="20"/>
                          <w:szCs w:val="20"/>
                        </w:rPr>
                      </w:pPr>
                      <w:r w:rsidRPr="00CC6605">
                        <w:rPr>
                          <w:sz w:val="20"/>
                          <w:szCs w:val="20"/>
                        </w:rPr>
                        <w:t>I</w:t>
                      </w:r>
                      <w:r w:rsidR="00CC6605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CC6605">
                        <w:rPr>
                          <w:sz w:val="20"/>
                          <w:szCs w:val="20"/>
                        </w:rPr>
                        <w:t xml:space="preserve">SOS initiates communication with Comcover. </w:t>
                      </w:r>
                      <w:r w:rsidR="00CC6605">
                        <w:rPr>
                          <w:sz w:val="20"/>
                          <w:szCs w:val="20"/>
                        </w:rPr>
                        <w:t xml:space="preserve">Int. </w:t>
                      </w:r>
                      <w:r w:rsidR="00307C66" w:rsidRPr="00CC6605">
                        <w:rPr>
                          <w:sz w:val="20"/>
                          <w:szCs w:val="20"/>
                        </w:rPr>
                        <w:t>SOS send Comcover a case summary and request confirmation of cover.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CC6605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C932D8" wp14:editId="2AB094E3">
                <wp:simplePos x="0" y="0"/>
                <wp:positionH relativeFrom="column">
                  <wp:posOffset>-1426325</wp:posOffset>
                </wp:positionH>
                <wp:positionV relativeFrom="paragraph">
                  <wp:posOffset>42891</wp:posOffset>
                </wp:positionV>
                <wp:extent cx="190500" cy="221673"/>
                <wp:effectExtent l="19050" t="0" r="19050" b="45085"/>
                <wp:wrapNone/>
                <wp:docPr id="25" name="Down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2167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C4C18" id="Down Arrow 25" o:spid="_x0000_s1026" type="#_x0000_t67" style="position:absolute;margin-left:-112.3pt;margin-top:3.4pt;width:15pt;height:17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" adj="12319" fillcolor="#5b9bd5 [3204]" strokecolor="#1f4d78 [1604]" strokeweight="1pt"/>
            </w:pict>
          </mc:Fallback>
        </mc:AlternateContent>
      </w:r>
    </w:p>
    <w:p w:rsidR="005C4D9D" w:rsidRDefault="003B5E62" w:rsidP="00E87A3B">
      <w:pPr>
        <w:pStyle w:val="TableSourceNotes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1ACEBE94" wp14:editId="0871EB11">
                <wp:simplePos x="0" y="0"/>
                <wp:positionH relativeFrom="margin">
                  <wp:posOffset>-393700</wp:posOffset>
                </wp:positionH>
                <wp:positionV relativeFrom="paragraph">
                  <wp:posOffset>77470</wp:posOffset>
                </wp:positionV>
                <wp:extent cx="2375535" cy="971550"/>
                <wp:effectExtent l="0" t="0" r="2476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5E62" w:rsidRPr="003F5C42" w:rsidRDefault="003B5E62" w:rsidP="003B5E6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lodge the claim. Comcover emails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Int. SOS</w:t>
                            </w:r>
                            <w:r w:rsidRPr="003F5C4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advising the claim number and the claims consultant managing the claim. </w:t>
                            </w:r>
                          </w:p>
                          <w:p w:rsidR="003B5E62" w:rsidRPr="00CC6605" w:rsidRDefault="003B5E62" w:rsidP="003B5E6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EBE94" id="_x0000_s1034" type="#_x0000_t202" style="position:absolute;left:0;text-align:left;margin-left:-31pt;margin-top:6.1pt;width:187.05pt;height:76.5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">
                <v:textbox>
                  <w:txbxContent>
                    <w:p w:rsidR="003B5E62" w:rsidRPr="003F5C42" w:rsidRDefault="003B5E62" w:rsidP="003B5E6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Comcover lodge the claim. Comcover emails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Int. SOS</w:t>
                      </w:r>
                      <w:r w:rsidRPr="003F5C42">
                        <w:rPr>
                          <w:rFonts w:cs="Arial"/>
                          <w:sz w:val="20"/>
                          <w:szCs w:val="20"/>
                        </w:rPr>
                        <w:t xml:space="preserve"> advising the claim number and the claims consultant managing the claim. </w:t>
                      </w:r>
                    </w:p>
                    <w:p w:rsidR="003B5E62" w:rsidRPr="00CC6605" w:rsidRDefault="003B5E62" w:rsidP="003B5E6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3B5E62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7F2A2C" wp14:editId="6581C74E">
                <wp:simplePos x="0" y="0"/>
                <wp:positionH relativeFrom="column">
                  <wp:posOffset>-1404158</wp:posOffset>
                </wp:positionH>
                <wp:positionV relativeFrom="paragraph">
                  <wp:posOffset>118687</wp:posOffset>
                </wp:positionV>
                <wp:extent cx="180975" cy="243840"/>
                <wp:effectExtent l="19050" t="0" r="28575" b="41910"/>
                <wp:wrapNone/>
                <wp:docPr id="26" name="Down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438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31698" id="Down Arrow 26" o:spid="_x0000_s1026" type="#_x0000_t67" style="position:absolute;margin-left:-110.55pt;margin-top:9.35pt;width:14.25pt;height:19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" adj="13584" fillcolor="#5b9bd5 [3204]" strokecolor="#1f4d78 [1604]" strokeweight="1pt"/>
            </w:pict>
          </mc:Fallback>
        </mc:AlternateContent>
      </w:r>
    </w:p>
    <w:p w:rsidR="005C4D9D" w:rsidRDefault="003B5E62" w:rsidP="00E87A3B">
      <w:pPr>
        <w:pStyle w:val="TableSourceNotes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6C0BB99" wp14:editId="7AE98ACF">
                <wp:simplePos x="0" y="0"/>
                <wp:positionH relativeFrom="margin">
                  <wp:posOffset>-393700</wp:posOffset>
                </wp:positionH>
                <wp:positionV relativeFrom="paragraph">
                  <wp:posOffset>177165</wp:posOffset>
                </wp:positionV>
                <wp:extent cx="3945255" cy="1710690"/>
                <wp:effectExtent l="0" t="0" r="17145" b="2286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255" cy="171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605" w:rsidRDefault="00CC6605" w:rsidP="003B5E6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EA6C7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Comcover </w:t>
                            </w:r>
                            <w:r w:rsidR="003B5E62">
                              <w:rPr>
                                <w:rFonts w:cs="Arial"/>
                                <w:sz w:val="20"/>
                                <w:szCs w:val="20"/>
                              </w:rPr>
                              <w:t>–</w:t>
                            </w:r>
                          </w:p>
                          <w:p w:rsidR="003B5E62" w:rsidRPr="00CC6605" w:rsidRDefault="003B5E62" w:rsidP="003B5E62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Confirms e</w:t>
                            </w:r>
                            <w:r w:rsidRPr="00CC6605">
                              <w:rPr>
                                <w:rFonts w:cs="Arial"/>
                              </w:rPr>
                              <w:t>xpatriate is listed on the Fund Member’s declared Schedule of Expatriates on the Comcover Gateway</w:t>
                            </w:r>
                          </w:p>
                          <w:p w:rsidR="003B5E62" w:rsidRPr="00CC6605" w:rsidRDefault="003B5E62" w:rsidP="003B5E62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Determines w</w:t>
                            </w:r>
                            <w:r w:rsidRPr="00CC6605">
                              <w:rPr>
                                <w:rFonts w:cs="Arial"/>
                              </w:rPr>
                              <w:t>hether the expatriate is covered for their pre-existing condition (if relevant to the claim)</w:t>
                            </w:r>
                          </w:p>
                          <w:p w:rsidR="003B5E62" w:rsidRPr="00CC6605" w:rsidRDefault="003B5E62" w:rsidP="003B5E62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Identifies a</w:t>
                            </w:r>
                            <w:r w:rsidRPr="00CC6605">
                              <w:rPr>
                                <w:rFonts w:cs="Arial"/>
                              </w:rPr>
                              <w:t>ny exclusions that may apply</w:t>
                            </w:r>
                          </w:p>
                          <w:p w:rsidR="00307C66" w:rsidRPr="00CC6605" w:rsidRDefault="00307C66" w:rsidP="00CC660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C6605">
                              <w:rPr>
                                <w:sz w:val="20"/>
                                <w:szCs w:val="20"/>
                              </w:rPr>
                              <w:t>Comcover may request further information if required.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C0BB99" id="_x0000_s1035" type="#_x0000_t202" style="position:absolute;left:0;text-align:left;margin-left:-31pt;margin-top:13.95pt;width:310.65pt;height:134.7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">
                <v:textbox style="mso-fit-shape-to-text:t">
                  <w:txbxContent>
                    <w:p w:rsidR="00CC6605" w:rsidRDefault="00CC6605" w:rsidP="003B5E6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EA6C7A">
                        <w:rPr>
                          <w:rFonts w:cs="Arial"/>
                          <w:sz w:val="20"/>
                          <w:szCs w:val="20"/>
                        </w:rPr>
                        <w:t xml:space="preserve">Comcover </w:t>
                      </w:r>
                      <w:r w:rsidR="003B5E62">
                        <w:rPr>
                          <w:rFonts w:cs="Arial"/>
                          <w:sz w:val="20"/>
                          <w:szCs w:val="20"/>
                        </w:rPr>
                        <w:t>–</w:t>
                      </w:r>
                    </w:p>
                    <w:p w:rsidR="003B5E62" w:rsidRPr="00CC6605" w:rsidRDefault="003B5E62" w:rsidP="003B5E62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Confirms e</w:t>
                      </w:r>
                      <w:r w:rsidRPr="00CC6605">
                        <w:rPr>
                          <w:rFonts w:cs="Arial"/>
                        </w:rPr>
                        <w:t>xpatriate is listed on the Fund Member’s declared Schedule of Expatriates on the Comcover Gateway</w:t>
                      </w:r>
                    </w:p>
                    <w:p w:rsidR="003B5E62" w:rsidRPr="00CC6605" w:rsidRDefault="003B5E62" w:rsidP="003B5E62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Determines w</w:t>
                      </w:r>
                      <w:r w:rsidRPr="00CC6605">
                        <w:rPr>
                          <w:rFonts w:cs="Arial"/>
                        </w:rPr>
                        <w:t>hether the expatriate is covered for their pre-existing condition (if relevant to the claim)</w:t>
                      </w:r>
                    </w:p>
                    <w:p w:rsidR="003B5E62" w:rsidRPr="00CC6605" w:rsidRDefault="003B5E62" w:rsidP="003B5E62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Identifies a</w:t>
                      </w:r>
                      <w:r w:rsidRPr="00CC6605">
                        <w:rPr>
                          <w:rFonts w:cs="Arial"/>
                        </w:rPr>
                        <w:t>ny exclusions that may apply</w:t>
                      </w:r>
                    </w:p>
                    <w:p w:rsidR="00307C66" w:rsidRPr="00CC6605" w:rsidRDefault="00307C66" w:rsidP="00CC6605">
                      <w:pPr>
                        <w:rPr>
                          <w:sz w:val="20"/>
                          <w:szCs w:val="20"/>
                        </w:rPr>
                      </w:pPr>
                      <w:r w:rsidRPr="00CC6605">
                        <w:rPr>
                          <w:sz w:val="20"/>
                          <w:szCs w:val="20"/>
                        </w:rPr>
                        <w:t>Comcover may request further information if required.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3B5E62" w:rsidP="00E87A3B">
      <w:pPr>
        <w:pStyle w:val="TableSourceNotes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98378E0" wp14:editId="43C11C8A">
                <wp:simplePos x="0" y="0"/>
                <wp:positionH relativeFrom="margin">
                  <wp:posOffset>3764280</wp:posOffset>
                </wp:positionH>
                <wp:positionV relativeFrom="paragraph">
                  <wp:posOffset>1039495</wp:posOffset>
                </wp:positionV>
                <wp:extent cx="2375535" cy="827405"/>
                <wp:effectExtent l="0" t="0" r="24765" b="1079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305B1A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Comcover advises I</w:t>
                            </w:r>
                            <w:r w:rsidR="00BE4EBF" w:rsidRPr="00BE4EBF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>SOS that cover is not provided. I</w:t>
                            </w:r>
                            <w:r w:rsidR="00BE4EBF" w:rsidRPr="00BE4EBF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>SOS advise expatriate and Fund Member.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378E0" id="_x0000_s1036" type="#_x0000_t202" style="position:absolute;left:0;text-align:left;margin-left:296.4pt;margin-top:81.85pt;width:187.05pt;height:65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">
                <v:textbox>
                  <w:txbxContent>
                    <w:p w:rsidR="00305B1A" w:rsidRPr="00BE4EBF" w:rsidRDefault="00305B1A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Comcover advises I</w:t>
                      </w:r>
                      <w:r w:rsidR="00BE4EBF" w:rsidRPr="00BE4EBF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>SOS that cover is not provided. I</w:t>
                      </w:r>
                      <w:r w:rsidR="00BE4EBF" w:rsidRPr="00BE4EBF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>SOS advise expatriate and Fund Member.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3B5E62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70BB03" wp14:editId="19C35CFA">
                <wp:simplePos x="0" y="0"/>
                <wp:positionH relativeFrom="column">
                  <wp:posOffset>-2988425</wp:posOffset>
                </wp:positionH>
                <wp:positionV relativeFrom="paragraph">
                  <wp:posOffset>212667</wp:posOffset>
                </wp:positionV>
                <wp:extent cx="190500" cy="247131"/>
                <wp:effectExtent l="19050" t="0" r="19050" b="38735"/>
                <wp:wrapNone/>
                <wp:docPr id="31" name="Down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4713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46D85" id="Down Arrow 31" o:spid="_x0000_s1026" type="#_x0000_t67" style="position:absolute;margin-left:-235.3pt;margin-top:16.75pt;width:15pt;height:19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" adj="13275" fillcolor="#5b9bd5 [3204]" strokecolor="#1f4d78 [1604]" strokeweight="1pt"/>
            </w:pict>
          </mc:Fallback>
        </mc:AlternateContent>
      </w:r>
    </w:p>
    <w:p w:rsidR="005C4D9D" w:rsidRDefault="00240FD7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3325B48" wp14:editId="5DE493E6">
                <wp:simplePos x="0" y="0"/>
                <wp:positionH relativeFrom="column">
                  <wp:posOffset>20320</wp:posOffset>
                </wp:positionH>
                <wp:positionV relativeFrom="paragraph">
                  <wp:posOffset>-12065</wp:posOffset>
                </wp:positionV>
                <wp:extent cx="495300" cy="361950"/>
                <wp:effectExtent l="0" t="0" r="0" b="0"/>
                <wp:wrapNone/>
                <wp:docPr id="220" name="Text Box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EBF" w:rsidRPr="00BE4EBF" w:rsidRDefault="00BE4EB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EBF">
                              <w:rPr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25B48" id="Text Box 220" o:spid="_x0000_s1037" type="#_x0000_t202" style="position:absolute;left:0;text-align:left;margin-left:1.6pt;margin-top:-.95pt;width:39pt;height:28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" filled="f" stroked="f" strokeweight=".5pt">
                <v:textbox>
                  <w:txbxContent>
                    <w:p w:rsidR="00BE4EBF" w:rsidRPr="00BE4EBF" w:rsidRDefault="00BE4EBF">
                      <w:pPr>
                        <w:rPr>
                          <w:sz w:val="18"/>
                          <w:szCs w:val="18"/>
                        </w:rPr>
                      </w:pPr>
                      <w:r w:rsidRPr="00BE4EBF">
                        <w:rPr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3B5E62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13930AC" wp14:editId="4A0CFF3D">
                <wp:simplePos x="0" y="0"/>
                <wp:positionH relativeFrom="margin">
                  <wp:posOffset>95250</wp:posOffset>
                </wp:positionH>
                <wp:positionV relativeFrom="paragraph">
                  <wp:posOffset>271145</wp:posOffset>
                </wp:positionV>
                <wp:extent cx="1397635" cy="459105"/>
                <wp:effectExtent l="0" t="0" r="12065" b="1714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635" cy="45910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C66" w:rsidRPr="00BE4EBF" w:rsidRDefault="00307C66" w:rsidP="00307C6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Is cover provided?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930AC" id="_x0000_s1038" type="#_x0000_t202" style="position:absolute;left:0;text-align:left;margin-left:7.5pt;margin-top:21.35pt;width:110.05pt;height:36.1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" fillcolor="#44546a [3215]" strokecolor="#5b9bd5 [3204]">
                <v:textbox>
                  <w:txbxContent>
                    <w:p w:rsidR="00307C66" w:rsidRPr="00BE4EBF" w:rsidRDefault="00307C66" w:rsidP="00307C66">
                      <w:pPr>
                        <w:jc w:val="center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E4EBF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Is cover provided?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4EBF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6FA8AF4F" wp14:editId="355A55F9">
                <wp:simplePos x="0" y="0"/>
                <wp:positionH relativeFrom="margin">
                  <wp:posOffset>3764280</wp:posOffset>
                </wp:positionH>
                <wp:positionV relativeFrom="paragraph">
                  <wp:posOffset>81280</wp:posOffset>
                </wp:positionV>
                <wp:extent cx="2375535" cy="963930"/>
                <wp:effectExtent l="0" t="0" r="24765" b="26670"/>
                <wp:wrapSquare wrapText="bothSides"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BF" w:rsidRPr="00BE4EBF" w:rsidRDefault="00BE4EBF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 xml:space="preserve">SOS arranges medical attention and/or evacuation directly with Fund Member. No further Comcover involvement.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A8AF4F" id="_x0000_s1039" type="#_x0000_t202" style="position:absolute;left:0;text-align:left;margin-left:296.4pt;margin-top:6.4pt;width:187.05pt;height:75.9pt;z-index:2517657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">
                <v:textbox style="mso-fit-shape-to-text:t">
                  <w:txbxContent>
                    <w:p w:rsidR="00BE4EBF" w:rsidRPr="00BE4EBF" w:rsidRDefault="00BE4EBF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 xml:space="preserve">SOS arranges medical attention and/or evacuation directly with Fund Member. No further Comcover involvement.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3B5E62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A0F710" wp14:editId="6B331732">
                <wp:simplePos x="0" y="0"/>
                <wp:positionH relativeFrom="column">
                  <wp:posOffset>-126654</wp:posOffset>
                </wp:positionH>
                <wp:positionV relativeFrom="paragraph">
                  <wp:posOffset>101080</wp:posOffset>
                </wp:positionV>
                <wp:extent cx="2272146" cy="180975"/>
                <wp:effectExtent l="0" t="19050" r="33020" b="47625"/>
                <wp:wrapNone/>
                <wp:docPr id="197" name="Right Arrow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146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7492A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97" o:spid="_x0000_s1026" type="#_x0000_t13" style="position:absolute;margin-left:-9.95pt;margin-top:7.95pt;width:178.9pt;height:14.2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" adj="20740" fillcolor="#5b9bd5 [3204]" strokecolor="#1f4d78 [1604]" strokeweight="1pt"/>
            </w:pict>
          </mc:Fallback>
        </mc:AlternateContent>
      </w:r>
      <w:r w:rsidR="00BE4EBF">
        <w:t xml:space="preserve"> </w:t>
      </w:r>
    </w:p>
    <w:p w:rsidR="005C4D9D" w:rsidRDefault="00240FD7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E4DC66E" wp14:editId="28C21F03">
                <wp:simplePos x="0" y="0"/>
                <wp:positionH relativeFrom="column">
                  <wp:posOffset>-720090</wp:posOffset>
                </wp:positionH>
                <wp:positionV relativeFrom="paragraph">
                  <wp:posOffset>142240</wp:posOffset>
                </wp:positionV>
                <wp:extent cx="495300" cy="436880"/>
                <wp:effectExtent l="0" t="0" r="0" b="1270"/>
                <wp:wrapNone/>
                <wp:docPr id="221" name="Text Box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EBF" w:rsidRPr="00BE4EBF" w:rsidRDefault="00BE4EBF" w:rsidP="00BE4EB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DC66E" id="Text Box 221" o:spid="_x0000_s1040" type="#_x0000_t202" style="position:absolute;left:0;text-align:left;margin-left:-56.7pt;margin-top:11.2pt;width:39pt;height:34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" filled="f" stroked="f" strokeweight=".5pt">
                <v:textbox>
                  <w:txbxContent>
                    <w:p w:rsidR="00BE4EBF" w:rsidRPr="00BE4EBF" w:rsidRDefault="00BE4EBF" w:rsidP="00BE4EB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5C4D9D" w:rsidRDefault="00240FD7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C84FED" wp14:editId="7BAEED0B">
                <wp:simplePos x="0" y="0"/>
                <wp:positionH relativeFrom="column">
                  <wp:posOffset>-891540</wp:posOffset>
                </wp:positionH>
                <wp:positionV relativeFrom="paragraph">
                  <wp:posOffset>60960</wp:posOffset>
                </wp:positionV>
                <wp:extent cx="190500" cy="266700"/>
                <wp:effectExtent l="19050" t="0" r="19050" b="38100"/>
                <wp:wrapNone/>
                <wp:docPr id="29" name="Down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44AC4" id="Down Arrow 29" o:spid="_x0000_s1026" type="#_x0000_t67" style="position:absolute;margin-left:-70.2pt;margin-top:4.8pt;width:15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" adj="13886" fillcolor="#5b9bd5 [3204]" strokecolor="#1f4d78 [1604]" strokeweight="1pt"/>
            </w:pict>
          </mc:Fallback>
        </mc:AlternateContent>
      </w:r>
    </w:p>
    <w:p w:rsidR="005C4D9D" w:rsidRDefault="003B5E62" w:rsidP="00E87A3B">
      <w:pPr>
        <w:pStyle w:val="TableSourceNotes"/>
        <w:rPr>
          <w:sz w:val="24"/>
          <w:szCs w:val="24"/>
        </w:rPr>
      </w:pPr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0C8B6D0" wp14:editId="2F19E7C3">
                <wp:simplePos x="0" y="0"/>
                <wp:positionH relativeFrom="margin">
                  <wp:posOffset>-393700</wp:posOffset>
                </wp:positionH>
                <wp:positionV relativeFrom="paragraph">
                  <wp:posOffset>133985</wp:posOffset>
                </wp:positionV>
                <wp:extent cx="2375535" cy="963930"/>
                <wp:effectExtent l="0" t="0" r="24765" b="266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C66" w:rsidRPr="00BE4EBF" w:rsidRDefault="00307C66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BE4EBF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>SOS arranges medical attention and/or evacuation. I</w:t>
                            </w:r>
                            <w:r w:rsidR="00BE4EBF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>SOS provides guarantee of payment to the health professional.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C8B6D0" id="_x0000_s1041" type="#_x0000_t202" style="position:absolute;left:0;text-align:left;margin-left:-31pt;margin-top:10.55pt;width:187.05pt;height:75.9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">
                <v:textbox style="mso-fit-shape-to-text:t">
                  <w:txbxContent>
                    <w:p w:rsidR="00307C66" w:rsidRPr="00BE4EBF" w:rsidRDefault="00307C66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I</w:t>
                      </w:r>
                      <w:r w:rsidR="00BE4EBF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>SOS arranges medical attention and/or evacuation. I</w:t>
                      </w:r>
                      <w:r w:rsidR="00BE4EBF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>SOS provides guarantee of payment to the health professional.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5C4D9D" w:rsidRDefault="00240FD7" w:rsidP="00E87A3B">
      <w:pPr>
        <w:pStyle w:val="TableSourceNotes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296AB81" wp14:editId="693E36D9">
                <wp:simplePos x="0" y="0"/>
                <wp:positionH relativeFrom="column">
                  <wp:posOffset>-1431867</wp:posOffset>
                </wp:positionH>
                <wp:positionV relativeFrom="paragraph">
                  <wp:posOffset>169890</wp:posOffset>
                </wp:positionV>
                <wp:extent cx="190500" cy="515389"/>
                <wp:effectExtent l="19050" t="0" r="19050" b="37465"/>
                <wp:wrapNone/>
                <wp:docPr id="192" name="Down Arrow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51538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7349D" id="Down Arrow 192" o:spid="_x0000_s1026" type="#_x0000_t67" style="position:absolute;margin-left:-112.75pt;margin-top:13.4pt;width:15pt;height:40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" adj="17608" fillcolor="#5b9bd5 [3204]" strokecolor="#1f4d78 [1604]" strokeweight="1pt"/>
            </w:pict>
          </mc:Fallback>
        </mc:AlternateContent>
      </w:r>
    </w:p>
    <w:p w:rsidR="005C4D9D" w:rsidRDefault="005C4D9D" w:rsidP="00E87A3B">
      <w:pPr>
        <w:pStyle w:val="TableSourceNotes"/>
        <w:rPr>
          <w:sz w:val="24"/>
          <w:szCs w:val="24"/>
        </w:rPr>
      </w:pPr>
    </w:p>
    <w:p w:rsidR="00E87A3B" w:rsidRDefault="00E87A3B" w:rsidP="00E87A3B">
      <w:pPr>
        <w:pStyle w:val="TableSourceNotes"/>
        <w:rPr>
          <w:sz w:val="24"/>
          <w:szCs w:val="24"/>
        </w:rPr>
      </w:pPr>
    </w:p>
    <w:p w:rsidR="00307C66" w:rsidRDefault="00307C66" w:rsidP="00E87A3B">
      <w:pPr>
        <w:pStyle w:val="TableSourceNotes"/>
        <w:rPr>
          <w:sz w:val="24"/>
          <w:szCs w:val="24"/>
        </w:rPr>
      </w:pPr>
    </w:p>
    <w:p w:rsidR="00307C66" w:rsidRDefault="00307C66" w:rsidP="00E87A3B">
      <w:pPr>
        <w:pStyle w:val="TableSourceNotes"/>
        <w:rPr>
          <w:sz w:val="24"/>
          <w:szCs w:val="24"/>
        </w:rPr>
      </w:pPr>
    </w:p>
    <w:p w:rsidR="00307C66" w:rsidRDefault="00307C66" w:rsidP="00E87A3B">
      <w:pPr>
        <w:pStyle w:val="TableSourceNotes"/>
        <w:rPr>
          <w:sz w:val="24"/>
          <w:szCs w:val="24"/>
        </w:rPr>
      </w:pPr>
    </w:p>
    <w:p w:rsidR="00E87A3B" w:rsidRDefault="00240FD7" w:rsidP="00E87A3B">
      <w:r w:rsidRPr="005C4D9D">
        <w:rPr>
          <w:noProof/>
          <w:sz w:val="24"/>
          <w:szCs w:val="24"/>
          <w:lang w:eastAsia="en-AU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A7729F3" wp14:editId="189117BC">
                <wp:simplePos x="0" y="0"/>
                <wp:positionH relativeFrom="margin">
                  <wp:posOffset>-393700</wp:posOffset>
                </wp:positionH>
                <wp:positionV relativeFrom="paragraph">
                  <wp:posOffset>-340995</wp:posOffset>
                </wp:positionV>
                <wp:extent cx="2375535" cy="963930"/>
                <wp:effectExtent l="0" t="0" r="24765" b="266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28F" w:rsidRPr="00BE4EBF" w:rsidRDefault="00BE4EBF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Int. </w:t>
                            </w:r>
                            <w:r w:rsidR="00305B1A" w:rsidRPr="00BE4EBF">
                              <w:rPr>
                                <w:sz w:val="20"/>
                                <w:szCs w:val="20"/>
                              </w:rPr>
                              <w:t>SOS provides regular updates on status of the expatriate’s treatment to Comcover. 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="00305B1A" w:rsidRPr="00BE4EBF">
                              <w:rPr>
                                <w:sz w:val="20"/>
                                <w:szCs w:val="20"/>
                              </w:rPr>
                              <w:t>SOS pay medical costs and invoice Comcover.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7729F3" id="_x0000_s1042" type="#_x0000_t202" style="position:absolute;margin-left:-31pt;margin-top:-26.85pt;width:187.05pt;height:75.9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">
                <v:textbox style="mso-fit-shape-to-text:t">
                  <w:txbxContent>
                    <w:p w:rsidR="00F6528F" w:rsidRPr="00BE4EBF" w:rsidRDefault="00BE4EBF" w:rsidP="00AB217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Int. </w:t>
                      </w:r>
                      <w:r w:rsidR="00305B1A" w:rsidRPr="00BE4EBF">
                        <w:rPr>
                          <w:sz w:val="20"/>
                          <w:szCs w:val="20"/>
                        </w:rPr>
                        <w:t>SOS provides regular updates on status of the expatriate’s treatment to Comcover. I</w:t>
                      </w:r>
                      <w:r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="00305B1A" w:rsidRPr="00BE4EBF">
                        <w:rPr>
                          <w:sz w:val="20"/>
                          <w:szCs w:val="20"/>
                        </w:rPr>
                        <w:t>SOS pay medical costs and invoice Comcover.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07C66" w:rsidRDefault="00F544A9" w:rsidP="00E87A3B">
      <w:r>
        <w:t xml:space="preserve">        </w:t>
      </w:r>
    </w:p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7028B8A" wp14:editId="37B0174F">
                <wp:simplePos x="0" y="0"/>
                <wp:positionH relativeFrom="column">
                  <wp:posOffset>-445770</wp:posOffset>
                </wp:positionH>
                <wp:positionV relativeFrom="paragraph">
                  <wp:posOffset>210185</wp:posOffset>
                </wp:positionV>
                <wp:extent cx="495300" cy="361950"/>
                <wp:effectExtent l="0" t="0" r="0" b="0"/>
                <wp:wrapNone/>
                <wp:docPr id="227" name="Text Box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4D" w:rsidRPr="00BE4EBF" w:rsidRDefault="0027634D" w:rsidP="0027634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28B8A" id="Text Box 227" o:spid="_x0000_s1043" type="#_x0000_t202" style="position:absolute;margin-left:-35.1pt;margin-top:16.55pt;width:39pt;height:28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" filled="f" stroked="f" strokeweight=".5pt">
                <v:textbox>
                  <w:txbxContent>
                    <w:p w:rsidR="0027634D" w:rsidRPr="00BE4EBF" w:rsidRDefault="0027634D" w:rsidP="0027634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31B68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46AC890" wp14:editId="5F9CEA3E">
                <wp:simplePos x="0" y="0"/>
                <wp:positionH relativeFrom="column">
                  <wp:posOffset>-1420784</wp:posOffset>
                </wp:positionH>
                <wp:positionV relativeFrom="paragraph">
                  <wp:posOffset>101196</wp:posOffset>
                </wp:positionV>
                <wp:extent cx="180975" cy="349134"/>
                <wp:effectExtent l="19050" t="0" r="28575" b="32385"/>
                <wp:wrapNone/>
                <wp:docPr id="193" name="Down Arrow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913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6DD15" id="Down Arrow 193" o:spid="_x0000_s1026" type="#_x0000_t67" style="position:absolute;margin-left:-111.85pt;margin-top:7.95pt;width:14.25pt;height:2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" adj="16002" fillcolor="#5b9bd5 [3204]" strokecolor="#1f4d78 [1604]" strokeweight="1pt"/>
            </w:pict>
          </mc:Fallback>
        </mc:AlternateContent>
      </w:r>
      <w:r w:rsidR="00F544A9" w:rsidRPr="00F544A9">
        <w:t xml:space="preserve"> </w:t>
      </w:r>
    </w:p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D333A0" wp14:editId="3E705891">
                <wp:simplePos x="0" y="0"/>
                <wp:positionH relativeFrom="column">
                  <wp:posOffset>-113376</wp:posOffset>
                </wp:positionH>
                <wp:positionV relativeFrom="paragraph">
                  <wp:posOffset>280150</wp:posOffset>
                </wp:positionV>
                <wp:extent cx="2192077" cy="188595"/>
                <wp:effectExtent l="0" t="19050" r="36830" b="40005"/>
                <wp:wrapNone/>
                <wp:docPr id="199" name="Right Arrow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077" cy="1885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2099F" id="Right Arrow 199" o:spid="_x0000_s1026" type="#_x0000_t13" style="position:absolute;margin-left:-8.95pt;margin-top:22.05pt;width:172.6pt;height:14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" adj="20671" fillcolor="#5b9bd5 [3204]" strokecolor="#1f4d78 [1604]" strokeweight="1pt"/>
            </w:pict>
          </mc:Fallback>
        </mc:AlternateContent>
      </w:r>
      <w:r w:rsidR="00131B68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13FFE3F" wp14:editId="1F099D3E">
                <wp:simplePos x="0" y="0"/>
                <wp:positionH relativeFrom="margin">
                  <wp:posOffset>3770630</wp:posOffset>
                </wp:positionH>
                <wp:positionV relativeFrom="paragraph">
                  <wp:posOffset>69215</wp:posOffset>
                </wp:positionV>
                <wp:extent cx="2368550" cy="608330"/>
                <wp:effectExtent l="0" t="0" r="15875" b="2032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608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305B1A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Expatriate completes claim form and submits it to Comcover.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3FFE3F" id="_x0000_s1044" type="#_x0000_t202" style="position:absolute;margin-left:296.9pt;margin-top:5.45pt;width:186.5pt;height:47.9pt;z-index:25169408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">
                <v:textbox style="mso-fit-shape-to-text:t">
                  <w:txbxContent>
                    <w:p w:rsidR="00305B1A" w:rsidRPr="00BE4EBF" w:rsidRDefault="00305B1A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Expatriate completes claim form and submits it to Comcover.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1B68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8EE4781" wp14:editId="683A17E5">
                <wp:simplePos x="0" y="0"/>
                <wp:positionH relativeFrom="margin">
                  <wp:posOffset>12700</wp:posOffset>
                </wp:positionH>
                <wp:positionV relativeFrom="margin">
                  <wp:posOffset>958215</wp:posOffset>
                </wp:positionV>
                <wp:extent cx="1562100" cy="489585"/>
                <wp:effectExtent l="0" t="0" r="0" b="571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8958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4A9" w:rsidRPr="00BE4EBF" w:rsidRDefault="00F544A9" w:rsidP="00F544A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Is a claim form required?</w:t>
                            </w:r>
                          </w:p>
                          <w:p w:rsidR="00F4205A" w:rsidRPr="00BE4EBF" w:rsidRDefault="00F4205A" w:rsidP="00F420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05B1A" w:rsidRPr="00BE4EBF" w:rsidRDefault="00305B1A" w:rsidP="00305B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E4781" id="_x0000_s1045" type="#_x0000_t202" style="position:absolute;margin-left:1pt;margin-top:75.45pt;width:123pt;height:38.5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" fillcolor="#44546a [3215]" stroked="f">
                <v:textbox>
                  <w:txbxContent>
                    <w:p w:rsidR="00F544A9" w:rsidRPr="00BE4EBF" w:rsidRDefault="00F544A9" w:rsidP="00F544A9">
                      <w:pPr>
                        <w:jc w:val="center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E4EBF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Is a claim form required?</w:t>
                      </w:r>
                    </w:p>
                    <w:p w:rsidR="00F4205A" w:rsidRPr="00BE4EBF" w:rsidRDefault="00F4205A" w:rsidP="00F420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305B1A" w:rsidRPr="00BE4EBF" w:rsidRDefault="00305B1A" w:rsidP="00305B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305B1A" w:rsidRDefault="00240FD7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B3ABF2" wp14:editId="62D83123">
                <wp:simplePos x="0" y="0"/>
                <wp:positionH relativeFrom="column">
                  <wp:posOffset>5293995</wp:posOffset>
                </wp:positionH>
                <wp:positionV relativeFrom="paragraph">
                  <wp:posOffset>173990</wp:posOffset>
                </wp:positionV>
                <wp:extent cx="167640" cy="320040"/>
                <wp:effectExtent l="19050" t="0" r="22860" b="41910"/>
                <wp:wrapNone/>
                <wp:docPr id="196" name="Down Arrow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3200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EC128" id="Down Arrow 196" o:spid="_x0000_s1026" type="#_x0000_t67" style="position:absolute;margin-left:416.85pt;margin-top:13.7pt;width:13.2pt;height:25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" adj="15943" fillcolor="#5b9bd5 [3204]" strokecolor="#1f4d78 [1604]" strokeweight="1pt"/>
            </w:pict>
          </mc:Fallback>
        </mc:AlternateContent>
      </w:r>
    </w:p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82AE485" wp14:editId="408D8B12">
                <wp:simplePos x="0" y="0"/>
                <wp:positionH relativeFrom="column">
                  <wp:posOffset>3184294</wp:posOffset>
                </wp:positionH>
                <wp:positionV relativeFrom="paragraph">
                  <wp:posOffset>113607</wp:posOffset>
                </wp:positionV>
                <wp:extent cx="190500" cy="204470"/>
                <wp:effectExtent l="19050" t="0" r="19050" b="43180"/>
                <wp:wrapNone/>
                <wp:docPr id="30" name="Down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44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07F59" id="Down Arrow 30" o:spid="_x0000_s1026" type="#_x0000_t67" style="position:absolute;margin-left:250.75pt;margin-top:8.95pt;width:15pt;height:16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" adj="11538" fillcolor="#5b9bd5 [3204]" strokecolor="#1f4d78 [1604]" strokeweight="1pt"/>
            </w:pict>
          </mc:Fallback>
        </mc:AlternateContent>
      </w:r>
      <w:r w:rsidR="00983E38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3D711A" wp14:editId="0A28B164">
                <wp:simplePos x="0" y="0"/>
                <wp:positionH relativeFrom="column">
                  <wp:posOffset>-989330</wp:posOffset>
                </wp:positionH>
                <wp:positionV relativeFrom="paragraph">
                  <wp:posOffset>63500</wp:posOffset>
                </wp:positionV>
                <wp:extent cx="180975" cy="413385"/>
                <wp:effectExtent l="19050" t="0" r="28575" b="43815"/>
                <wp:wrapNone/>
                <wp:docPr id="194" name="Down Arrow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133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A0181" id="Down Arrow 194" o:spid="_x0000_s1026" type="#_x0000_t67" style="position:absolute;margin-left:-77.9pt;margin-top:5pt;width:14.25pt;height:32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" adj="16872" fillcolor="#5b9bd5 [3204]" strokecolor="#1f4d78 [1604]" strokeweight="1pt"/>
            </w:pict>
          </mc:Fallback>
        </mc:AlternateContent>
      </w:r>
      <w:r w:rsidR="00983E38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629EC9F" wp14:editId="21676F70">
                <wp:simplePos x="0" y="0"/>
                <wp:positionH relativeFrom="column">
                  <wp:posOffset>-770890</wp:posOffset>
                </wp:positionH>
                <wp:positionV relativeFrom="paragraph">
                  <wp:posOffset>65405</wp:posOffset>
                </wp:positionV>
                <wp:extent cx="495300" cy="360680"/>
                <wp:effectExtent l="0" t="0" r="0" b="1270"/>
                <wp:wrapNone/>
                <wp:docPr id="225" name="Text Box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6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4D" w:rsidRPr="00BE4EBF" w:rsidRDefault="0027634D" w:rsidP="0027634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EBF">
                              <w:rPr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9EC9F" id="Text Box 225" o:spid="_x0000_s1046" type="#_x0000_t202" style="position:absolute;margin-left:-60.7pt;margin-top:5.15pt;width:39pt;height:28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" filled="f" stroked="f" strokeweight=".5pt">
                <v:textbox>
                  <w:txbxContent>
                    <w:p w:rsidR="0027634D" w:rsidRPr="00BE4EBF" w:rsidRDefault="0027634D" w:rsidP="0027634D">
                      <w:pPr>
                        <w:rPr>
                          <w:sz w:val="18"/>
                          <w:szCs w:val="18"/>
                        </w:rPr>
                      </w:pPr>
                      <w:r w:rsidRPr="00BE4EBF">
                        <w:rPr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:rsidR="00FB4290" w:rsidRDefault="00131B68" w:rsidP="00FB4290"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ABB555D" wp14:editId="4FC68682">
                <wp:simplePos x="0" y="0"/>
                <wp:positionH relativeFrom="margin">
                  <wp:posOffset>-390525</wp:posOffset>
                </wp:positionH>
                <wp:positionV relativeFrom="paragraph">
                  <wp:posOffset>184785</wp:posOffset>
                </wp:positionV>
                <wp:extent cx="2368550" cy="631190"/>
                <wp:effectExtent l="0" t="0" r="15875" b="1651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63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F544A9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Comcover monitors the expatriate’s treatment and pays I</w:t>
                            </w:r>
                            <w:r w:rsidR="00BE4EBF">
                              <w:rPr>
                                <w:sz w:val="20"/>
                                <w:szCs w:val="20"/>
                              </w:rPr>
                              <w:t xml:space="preserve">nt. </w:t>
                            </w:r>
                            <w:r w:rsidRPr="00BE4EBF">
                              <w:rPr>
                                <w:sz w:val="20"/>
                                <w:szCs w:val="20"/>
                              </w:rPr>
                              <w:t>SOS invoices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B555D" id="_x0000_s1047" type="#_x0000_t202" style="position:absolute;margin-left:-30.75pt;margin-top:14.55pt;width:186.5pt;height:49.7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">
                <v:textbox>
                  <w:txbxContent>
                    <w:p w:rsidR="00305B1A" w:rsidRPr="00BE4EBF" w:rsidRDefault="00F544A9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Comcover monitors the expatriate’s treatment and pays I</w:t>
                      </w:r>
                      <w:r w:rsidR="00BE4EBF">
                        <w:rPr>
                          <w:sz w:val="20"/>
                          <w:szCs w:val="20"/>
                        </w:rPr>
                        <w:t xml:space="preserve">nt. </w:t>
                      </w:r>
                      <w:r w:rsidRPr="00BE4EBF">
                        <w:rPr>
                          <w:sz w:val="20"/>
                          <w:szCs w:val="20"/>
                        </w:rPr>
                        <w:t>SOS invoices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40FD7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98CA3E2" wp14:editId="4377E221">
                <wp:simplePos x="0" y="0"/>
                <wp:positionH relativeFrom="margin">
                  <wp:posOffset>3771265</wp:posOffset>
                </wp:positionH>
                <wp:positionV relativeFrom="paragraph">
                  <wp:posOffset>24130</wp:posOffset>
                </wp:positionV>
                <wp:extent cx="2368550" cy="963930"/>
                <wp:effectExtent l="0" t="0" r="15875" b="266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305B1A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Comcover reviews the information on the claim form and obtains further information from expatriate or Fund Member as required.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8CA3E2" id="_x0000_s1048" type="#_x0000_t202" style="position:absolute;margin-left:296.95pt;margin-top:1.9pt;width:186.5pt;height:75.9pt;z-index:25169612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">
                <v:textbox style="mso-fit-shape-to-text:t">
                  <w:txbxContent>
                    <w:p w:rsidR="00305B1A" w:rsidRPr="00BE4EBF" w:rsidRDefault="00305B1A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Comcover reviews the information on the claim form and obtains further information from expatriate or Fund Member as required.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4290" w:rsidRPr="00FB4290">
        <w:t xml:space="preserve"> </w:t>
      </w:r>
    </w:p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6F7926A" wp14:editId="42B8D362">
                <wp:simplePos x="0" y="0"/>
                <wp:positionH relativeFrom="column">
                  <wp:posOffset>492760</wp:posOffset>
                </wp:positionH>
                <wp:positionV relativeFrom="paragraph">
                  <wp:posOffset>240030</wp:posOffset>
                </wp:positionV>
                <wp:extent cx="123825" cy="2214245"/>
                <wp:effectExtent l="0" t="16510" r="0" b="31115"/>
                <wp:wrapNone/>
                <wp:docPr id="222" name="Down Arrow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3825" cy="22142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B4551" id="Down Arrow 222" o:spid="_x0000_s1026" type="#_x0000_t67" style="position:absolute;margin-left:38.8pt;margin-top:18.9pt;width:9.75pt;height:174.35pt;rotation:-9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" adj="20996" fillcolor="#5b9bd5 [3204]" strokecolor="#1f4d78 [1604]" strokeweight="1pt"/>
            </w:pict>
          </mc:Fallback>
        </mc:AlternateContent>
      </w: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07B074" wp14:editId="3A0944B5">
                <wp:simplePos x="0" y="0"/>
                <wp:positionH relativeFrom="column">
                  <wp:posOffset>-124288</wp:posOffset>
                </wp:positionH>
                <wp:positionV relativeFrom="paragraph">
                  <wp:posOffset>131445</wp:posOffset>
                </wp:positionV>
                <wp:extent cx="1787583" cy="175260"/>
                <wp:effectExtent l="19050" t="19050" r="22225" b="34290"/>
                <wp:wrapNone/>
                <wp:docPr id="28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87583" cy="17526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87C7B" id="Right Arrow 28" o:spid="_x0000_s1026" type="#_x0000_t13" style="position:absolute;margin-left:-9.8pt;margin-top:10.35pt;width:140.75pt;height:13.8pt;rotation:18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" adj="20541" fillcolor="#5b9bd5" strokecolor="#41719c" strokeweight="1pt"/>
            </w:pict>
          </mc:Fallback>
        </mc:AlternateContent>
      </w:r>
    </w:p>
    <w:p w:rsidR="00305B1A" w:rsidRDefault="00983E38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9DA32E" wp14:editId="0A89E3DF">
                <wp:simplePos x="0" y="0"/>
                <wp:positionH relativeFrom="column">
                  <wp:posOffset>-1408084</wp:posOffset>
                </wp:positionH>
                <wp:positionV relativeFrom="paragraph">
                  <wp:posOffset>243899</wp:posOffset>
                </wp:positionV>
                <wp:extent cx="180975" cy="592974"/>
                <wp:effectExtent l="19050" t="0" r="28575" b="36195"/>
                <wp:wrapNone/>
                <wp:docPr id="228" name="Down Arrow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59297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40C7D" id="Down Arrow 228" o:spid="_x0000_s1026" type="#_x0000_t67" style="position:absolute;margin-left:-110.85pt;margin-top:19.2pt;width:14.25pt;height:46.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" adj="18304" fillcolor="#5b9bd5 [3204]" strokecolor="#1f4d78 [1604]" strokeweight="1pt"/>
            </w:pict>
          </mc:Fallback>
        </mc:AlternateContent>
      </w:r>
    </w:p>
    <w:p w:rsidR="00305B1A" w:rsidRDefault="00131B68" w:rsidP="00E87A3B"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1F4C423" wp14:editId="7615401D">
                <wp:simplePos x="0" y="0"/>
                <wp:positionH relativeFrom="margin">
                  <wp:posOffset>3770630</wp:posOffset>
                </wp:positionH>
                <wp:positionV relativeFrom="paragraph">
                  <wp:posOffset>359410</wp:posOffset>
                </wp:positionV>
                <wp:extent cx="2368550" cy="1310640"/>
                <wp:effectExtent l="0" t="0" r="15875" b="2286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AB217A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If </w:t>
                            </w:r>
                            <w:r w:rsidR="00305B1A" w:rsidRPr="00BE4EBF">
                              <w:rPr>
                                <w:sz w:val="20"/>
                                <w:szCs w:val="20"/>
                              </w:rPr>
                              <w:t xml:space="preserve">Comcover determine after costs have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be</w:t>
                            </w:r>
                            <w:r w:rsidR="00305B1A" w:rsidRPr="00BE4EBF">
                              <w:rPr>
                                <w:sz w:val="20"/>
                                <w:szCs w:val="20"/>
                              </w:rPr>
                              <w:t>en paid that the expatriate was not covered, Comcover will seek recovery of the costs from the Fund Member.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4C423" id="_x0000_s1049" type="#_x0000_t202" style="position:absolute;margin-left:296.9pt;margin-top:28.3pt;width:186.5pt;height:103.2pt;z-index:25169817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">
                <v:textbox>
                  <w:txbxContent>
                    <w:p w:rsidR="00305B1A" w:rsidRPr="00BE4EBF" w:rsidRDefault="00AB217A" w:rsidP="00AB217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If </w:t>
                      </w:r>
                      <w:r w:rsidR="00305B1A" w:rsidRPr="00BE4EBF">
                        <w:rPr>
                          <w:sz w:val="20"/>
                          <w:szCs w:val="20"/>
                        </w:rPr>
                        <w:t xml:space="preserve">Comcover determine after costs have </w:t>
                      </w:r>
                      <w:r>
                        <w:rPr>
                          <w:sz w:val="20"/>
                          <w:szCs w:val="20"/>
                        </w:rPr>
                        <w:t>be</w:t>
                      </w:r>
                      <w:r w:rsidR="00305B1A" w:rsidRPr="00BE4EBF">
                        <w:rPr>
                          <w:sz w:val="20"/>
                          <w:szCs w:val="20"/>
                        </w:rPr>
                        <w:t>en paid that the expatriate was not covered, Comcover will seek recovery of the costs from the Fund Member.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4E0C41" wp14:editId="0C38E5D2">
                <wp:simplePos x="0" y="0"/>
                <wp:positionH relativeFrom="column">
                  <wp:posOffset>-6985</wp:posOffset>
                </wp:positionH>
                <wp:positionV relativeFrom="paragraph">
                  <wp:posOffset>45720</wp:posOffset>
                </wp:positionV>
                <wp:extent cx="495300" cy="361950"/>
                <wp:effectExtent l="0" t="0" r="0" b="0"/>
                <wp:wrapNone/>
                <wp:docPr id="224" name="Text Box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4D" w:rsidRPr="00BE4EBF" w:rsidRDefault="0027634D" w:rsidP="0027634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E4EBF">
                              <w:rPr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E0C41" id="Text Box 224" o:spid="_x0000_s1050" type="#_x0000_t202" style="position:absolute;margin-left:-.55pt;margin-top:3.6pt;width:39pt;height:28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" filled="f" stroked="f" strokeweight=".5pt">
                <v:textbox>
                  <w:txbxContent>
                    <w:p w:rsidR="0027634D" w:rsidRPr="00BE4EBF" w:rsidRDefault="0027634D" w:rsidP="0027634D">
                      <w:pPr>
                        <w:rPr>
                          <w:sz w:val="18"/>
                          <w:szCs w:val="18"/>
                        </w:rPr>
                      </w:pPr>
                      <w:r w:rsidRPr="00BE4EBF">
                        <w:rPr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131B68"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6C79E11" wp14:editId="6307E14B">
                <wp:simplePos x="0" y="0"/>
                <wp:positionH relativeFrom="margin">
                  <wp:posOffset>20320</wp:posOffset>
                </wp:positionH>
                <wp:positionV relativeFrom="paragraph">
                  <wp:posOffset>254000</wp:posOffset>
                </wp:positionV>
                <wp:extent cx="1547495" cy="431800"/>
                <wp:effectExtent l="0" t="0" r="0" b="635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7495" cy="4318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305B1A" w:rsidP="00305B1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Was cover provided?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79E11" id="_x0000_s1051" type="#_x0000_t202" style="position:absolute;margin-left:1.6pt;margin-top:20pt;width:121.85pt;height:3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" fillcolor="#44546a [3215]" stroked="f">
                <v:textbox>
                  <w:txbxContent>
                    <w:p w:rsidR="00305B1A" w:rsidRPr="00BE4EBF" w:rsidRDefault="00305B1A" w:rsidP="00305B1A">
                      <w:pPr>
                        <w:jc w:val="center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BE4EBF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Was cover provided?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05B1A" w:rsidRDefault="00305B1A" w:rsidP="00E87A3B"/>
    <w:p w:rsidR="00305B1A" w:rsidRDefault="00876455" w:rsidP="00E87A3B"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05AE279" wp14:editId="79AF08D5">
                <wp:simplePos x="0" y="0"/>
                <wp:positionH relativeFrom="column">
                  <wp:posOffset>-763905</wp:posOffset>
                </wp:positionH>
                <wp:positionV relativeFrom="paragraph">
                  <wp:posOffset>182245</wp:posOffset>
                </wp:positionV>
                <wp:extent cx="495300" cy="36195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4D" w:rsidRPr="00BE4EBF" w:rsidRDefault="0027634D" w:rsidP="0027634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AE279" id="Text Box 226" o:spid="_x0000_s1052" type="#_x0000_t202" style="position:absolute;margin-left:-60.15pt;margin-top:14.35pt;width:39pt;height:28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" filled="f" stroked="f" strokeweight=".5pt">
                <v:textbox>
                  <w:txbxContent>
                    <w:p w:rsidR="0027634D" w:rsidRPr="00BE4EBF" w:rsidRDefault="0027634D" w:rsidP="0027634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131B68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F2BB27" wp14:editId="5D02B709">
                <wp:simplePos x="0" y="0"/>
                <wp:positionH relativeFrom="column">
                  <wp:posOffset>-978535</wp:posOffset>
                </wp:positionH>
                <wp:positionV relativeFrom="paragraph">
                  <wp:posOffset>106680</wp:posOffset>
                </wp:positionV>
                <wp:extent cx="180975" cy="590550"/>
                <wp:effectExtent l="19050" t="0" r="28575" b="38100"/>
                <wp:wrapNone/>
                <wp:docPr id="195" name="Down Arrow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5905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26862" id="Down Arrow 195" o:spid="_x0000_s1026" type="#_x0000_t67" style="position:absolute;margin-left:-77.05pt;margin-top:8.4pt;width:14.25pt;height:4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" adj="18290" fillcolor="#5b9bd5 [3204]" strokecolor="#1f4d78 [1604]" strokeweight="1pt"/>
            </w:pict>
          </mc:Fallback>
        </mc:AlternateContent>
      </w:r>
    </w:p>
    <w:p w:rsidR="00305B1A" w:rsidRDefault="00131B68" w:rsidP="00E87A3B">
      <w:r w:rsidRPr="005C4D9D"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C34B560" wp14:editId="1D1F0D4D">
                <wp:simplePos x="0" y="0"/>
                <wp:positionH relativeFrom="margin">
                  <wp:posOffset>-393700</wp:posOffset>
                </wp:positionH>
                <wp:positionV relativeFrom="paragraph">
                  <wp:posOffset>405765</wp:posOffset>
                </wp:positionV>
                <wp:extent cx="2375535" cy="609600"/>
                <wp:effectExtent l="0" t="0" r="24765" b="1905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B1A" w:rsidRPr="00BE4EBF" w:rsidRDefault="00305B1A" w:rsidP="00AB21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4EBF">
                              <w:rPr>
                                <w:sz w:val="20"/>
                                <w:szCs w:val="20"/>
                              </w:rPr>
                              <w:t>Comcover monitor claim and finalise when appropriate.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4B560" id="_x0000_s1053" type="#_x0000_t202" style="position:absolute;margin-left:-31pt;margin-top:31.95pt;width:187.05pt;height:4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">
                <v:textbox>
                  <w:txbxContent>
                    <w:p w:rsidR="00305B1A" w:rsidRPr="00BE4EBF" w:rsidRDefault="00305B1A" w:rsidP="00AB217A">
                      <w:pPr>
                        <w:rPr>
                          <w:sz w:val="20"/>
                          <w:szCs w:val="20"/>
                        </w:rPr>
                      </w:pPr>
                      <w:r w:rsidRPr="00BE4EBF">
                        <w:rPr>
                          <w:sz w:val="20"/>
                          <w:szCs w:val="20"/>
                        </w:rPr>
                        <w:t>Comcover monitor claim and finalise when appropriate.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05B1A" w:rsidRDefault="00305B1A" w:rsidP="00E87A3B"/>
    <w:p w:rsidR="00305B1A" w:rsidRDefault="00305B1A" w:rsidP="00E87A3B"/>
    <w:p w:rsidR="00305B1A" w:rsidRDefault="00305B1A" w:rsidP="00E87A3B"/>
    <w:p w:rsidR="00305B1A" w:rsidRDefault="00305B1A" w:rsidP="00E87A3B"/>
    <w:p w:rsidR="00305B1A" w:rsidRDefault="00305B1A" w:rsidP="00E87A3B"/>
    <w:p w:rsidR="00305B1A" w:rsidRDefault="00305B1A" w:rsidP="00E87A3B"/>
    <w:sectPr w:rsidR="00305B1A" w:rsidSect="00E87A3B">
      <w:headerReference w:type="default" r:id="rId13"/>
      <w:pgSz w:w="11907" w:h="16840"/>
      <w:pgMar w:top="1360" w:right="1240" w:bottom="900" w:left="1280" w:header="0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A3B" w:rsidRDefault="00E87A3B" w:rsidP="00E87A3B">
      <w:pPr>
        <w:spacing w:before="0" w:after="0" w:line="240" w:lineRule="auto"/>
      </w:pPr>
      <w:r>
        <w:separator/>
      </w:r>
    </w:p>
  </w:endnote>
  <w:endnote w:type="continuationSeparator" w:id="0">
    <w:p w:rsidR="00E87A3B" w:rsidRDefault="00E87A3B" w:rsidP="00E87A3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useoSans-500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776109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C68A4" w:rsidRDefault="00CC68A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29C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E87A3B" w:rsidRPr="000A6A8B" w:rsidRDefault="00E87A3B" w:rsidP="000A6A8B">
    <w:pPr>
      <w:pStyle w:val="Footer"/>
      <w:jc w:val="center"/>
      <w:rPr>
        <w:rStyle w:val="Classificatio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A3B" w:rsidRDefault="00E87A3B">
    <w:pPr>
      <w:pStyle w:val="Footer"/>
    </w:pPr>
  </w:p>
  <w:sdt>
    <w:sdtPr>
      <w:rPr>
        <w:rStyle w:val="Classification"/>
      </w:rPr>
      <w:alias w:val="Status"/>
      <w:tag w:val=""/>
      <w:id w:val="-765843785"/>
      <w:showingPlcHdr/>
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<w:text/>
    </w:sdtPr>
    <w:sdtEndPr>
      <w:rPr>
        <w:rStyle w:val="Classification"/>
      </w:rPr>
    </w:sdtEndPr>
    <w:sdtContent>
      <w:p w:rsidR="00E87A3B" w:rsidRDefault="00E87A3B" w:rsidP="000A6A8B">
        <w:pPr>
          <w:pStyle w:val="Footer"/>
          <w:jc w:val="center"/>
          <w:rPr>
            <w:rStyle w:val="Classification"/>
          </w:rPr>
        </w:pPr>
        <w:r w:rsidRPr="006009C9">
          <w:rPr>
            <w:rStyle w:val="PlaceholderText"/>
          </w:rPr>
          <w:t>[Status]</w:t>
        </w:r>
      </w:p>
    </w:sdtContent>
  </w:sdt>
  <w:p w:rsidR="00E87A3B" w:rsidRPr="000A6A8B" w:rsidRDefault="00E87A3B" w:rsidP="000A6A8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A3B" w:rsidRDefault="00E87A3B" w:rsidP="00E87A3B">
      <w:pPr>
        <w:spacing w:before="0" w:after="0" w:line="240" w:lineRule="auto"/>
      </w:pPr>
      <w:r>
        <w:separator/>
      </w:r>
    </w:p>
  </w:footnote>
  <w:footnote w:type="continuationSeparator" w:id="0">
    <w:p w:rsidR="00E87A3B" w:rsidRDefault="00E87A3B" w:rsidP="00E87A3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A3B" w:rsidRPr="000A6A8B" w:rsidRDefault="00E87A3B" w:rsidP="000A6A8B">
    <w:pPr>
      <w:pStyle w:val="Header"/>
      <w:jc w:val="center"/>
      <w:rPr>
        <w:rStyle w:val="Classification"/>
      </w:rPr>
    </w:pPr>
  </w:p>
  <w:p w:rsidR="00E87A3B" w:rsidRDefault="00E87A3B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027881F6" wp14:editId="641E6A2B">
          <wp:simplePos x="0" y="0"/>
          <wp:positionH relativeFrom="page">
            <wp:align>left</wp:align>
          </wp:positionH>
          <wp:positionV relativeFrom="paragraph">
            <wp:posOffset>-538968</wp:posOffset>
          </wp:positionV>
          <wp:extent cx="7571105" cy="10700820"/>
          <wp:effectExtent l="0" t="0" r="0" b="571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eabel\AppData\Local\Microsoft\Windows\INetCache\Content.Word\Long word cover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10700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A3B" w:rsidRDefault="00E87A3B" w:rsidP="000A6A8B">
    <w:pPr>
      <w:pStyle w:val="Header"/>
      <w:jc w:val="center"/>
    </w:pPr>
    <w:r>
      <w:rPr>
        <w:noProof/>
        <w:lang w:eastAsia="en-AU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-360680</wp:posOffset>
          </wp:positionV>
          <wp:extent cx="7571105" cy="10705465"/>
          <wp:effectExtent l="0" t="0" r="0" b="635"/>
          <wp:wrapNone/>
          <wp:docPr id="3" name="Picture 3" descr="Long word cover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ng word cover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1070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Style w:val="Classification"/>
        </w:rPr>
        <w:alias w:val="Status"/>
        <w:tag w:val=""/>
        <w:id w:val="-966354789"/>
        <w:showingPlcHdr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>
        <w:rPr>
          <w:rStyle w:val="Classification"/>
        </w:rPr>
      </w:sdtEndPr>
      <w:sdtContent>
        <w:r w:rsidRPr="006009C9">
          <w:rPr>
            <w:rStyle w:val="PlaceholderText"/>
          </w:rPr>
          <w:t>[Status]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149" w:rsidRPr="000A6A8B" w:rsidRDefault="0010529C" w:rsidP="005D3E0C">
    <w:pPr>
      <w:pStyle w:val="Header"/>
      <w:tabs>
        <w:tab w:val="clear" w:pos="4513"/>
        <w:tab w:val="center" w:pos="4535"/>
        <w:tab w:val="right" w:pos="9070"/>
      </w:tabs>
      <w:jc w:val="center"/>
      <w:rPr>
        <w:rStyle w:val="Classification"/>
      </w:rPr>
    </w:pPr>
    <w:sdt>
      <w:sdtPr>
        <w:rPr>
          <w:rStyle w:val="Classification"/>
        </w:rPr>
        <w:alias w:val="Status"/>
        <w:tag w:val=""/>
        <w:id w:val="1396936358"/>
        <w:showingPlcHdr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>
        <w:rPr>
          <w:rStyle w:val="Classification"/>
        </w:rPr>
      </w:sdtEndPr>
      <w:sdtContent>
        <w:r w:rsidR="00AF6B68">
          <w:rPr>
            <w:rStyle w:val="Classification"/>
          </w:rPr>
          <w:t xml:space="preserve">     </w:t>
        </w:r>
      </w:sdtContent>
    </w:sdt>
  </w:p>
  <w:p w:rsidR="00EE7149" w:rsidRDefault="0010529C" w:rsidP="0090309A">
    <w:pPr>
      <w:pStyle w:val="Header"/>
      <w:spacing w:after="680"/>
      <w:rPr>
        <w:noProof/>
      </w:rPr>
    </w:pPr>
  </w:p>
  <w:p w:rsidR="00EE7149" w:rsidRDefault="001052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D4BEA"/>
    <w:multiLevelType w:val="hybridMultilevel"/>
    <w:tmpl w:val="AFF85982"/>
    <w:lvl w:ilvl="0" w:tplc="4C2209BE">
      <w:start w:val="5"/>
      <w:numFmt w:val="decimal"/>
      <w:lvlText w:val="%1"/>
      <w:lvlJc w:val="left"/>
      <w:pPr>
        <w:ind w:left="644" w:hanging="360"/>
      </w:pPr>
      <w:rPr>
        <w:rFonts w:hint="default"/>
        <w:sz w:val="16"/>
        <w:szCs w:val="1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B80"/>
    <w:multiLevelType w:val="multilevel"/>
    <w:tmpl w:val="437081D8"/>
    <w:styleLink w:val="TableHeadingNumbers2"/>
    <w:lvl w:ilvl="0">
      <w:start w:val="1"/>
      <w:numFmt w:val="decimal"/>
      <w:pStyle w:val="Numbered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umberedList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NumberedList3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" w15:restartNumberingAfterBreak="0">
    <w:nsid w:val="0BD9323F"/>
    <w:multiLevelType w:val="hybridMultilevel"/>
    <w:tmpl w:val="A9769446"/>
    <w:lvl w:ilvl="0" w:tplc="C7B61CF6">
      <w:start w:val="1"/>
      <w:numFmt w:val="lowerLetter"/>
      <w:lvlText w:val="(%1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1" w:tplc="72CC64CE">
      <w:start w:val="1"/>
      <w:numFmt w:val="bullet"/>
      <w:lvlText w:val="•"/>
      <w:lvlJc w:val="left"/>
      <w:rPr>
        <w:rFonts w:hint="default"/>
      </w:rPr>
    </w:lvl>
    <w:lvl w:ilvl="2" w:tplc="CD76D552">
      <w:start w:val="1"/>
      <w:numFmt w:val="bullet"/>
      <w:lvlText w:val="•"/>
      <w:lvlJc w:val="left"/>
      <w:rPr>
        <w:rFonts w:hint="default"/>
      </w:rPr>
    </w:lvl>
    <w:lvl w:ilvl="3" w:tplc="27901B34">
      <w:start w:val="1"/>
      <w:numFmt w:val="bullet"/>
      <w:lvlText w:val="•"/>
      <w:lvlJc w:val="left"/>
      <w:rPr>
        <w:rFonts w:hint="default"/>
      </w:rPr>
    </w:lvl>
    <w:lvl w:ilvl="4" w:tplc="F8F68F56">
      <w:start w:val="1"/>
      <w:numFmt w:val="bullet"/>
      <w:lvlText w:val="•"/>
      <w:lvlJc w:val="left"/>
      <w:rPr>
        <w:rFonts w:hint="default"/>
      </w:rPr>
    </w:lvl>
    <w:lvl w:ilvl="5" w:tplc="62667B48">
      <w:start w:val="1"/>
      <w:numFmt w:val="bullet"/>
      <w:lvlText w:val="•"/>
      <w:lvlJc w:val="left"/>
      <w:rPr>
        <w:rFonts w:hint="default"/>
      </w:rPr>
    </w:lvl>
    <w:lvl w:ilvl="6" w:tplc="011E3052">
      <w:start w:val="1"/>
      <w:numFmt w:val="bullet"/>
      <w:lvlText w:val="•"/>
      <w:lvlJc w:val="left"/>
      <w:rPr>
        <w:rFonts w:hint="default"/>
      </w:rPr>
    </w:lvl>
    <w:lvl w:ilvl="7" w:tplc="FF5E664C">
      <w:start w:val="1"/>
      <w:numFmt w:val="bullet"/>
      <w:lvlText w:val="•"/>
      <w:lvlJc w:val="left"/>
      <w:rPr>
        <w:rFonts w:hint="default"/>
      </w:rPr>
    </w:lvl>
    <w:lvl w:ilvl="8" w:tplc="E3C6CAC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DAD4912"/>
    <w:multiLevelType w:val="hybridMultilevel"/>
    <w:tmpl w:val="3462E5B4"/>
    <w:lvl w:ilvl="0" w:tplc="7228C21E">
      <w:start w:val="1"/>
      <w:numFmt w:val="decimal"/>
      <w:lvlText w:val="%1"/>
      <w:lvlJc w:val="left"/>
      <w:pPr>
        <w:ind w:hanging="99"/>
      </w:pPr>
      <w:rPr>
        <w:rFonts w:ascii="Arial" w:eastAsia="Arial" w:hAnsi="Arial" w:hint="default"/>
        <w:position w:val="6"/>
        <w:sz w:val="10"/>
        <w:szCs w:val="10"/>
      </w:rPr>
    </w:lvl>
    <w:lvl w:ilvl="1" w:tplc="889E851E">
      <w:start w:val="1"/>
      <w:numFmt w:val="lowerRoman"/>
      <w:lvlText w:val="(%2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2" w:tplc="6018E804">
      <w:start w:val="1"/>
      <w:numFmt w:val="bullet"/>
      <w:lvlText w:val="•"/>
      <w:lvlJc w:val="left"/>
      <w:rPr>
        <w:rFonts w:hint="default"/>
      </w:rPr>
    </w:lvl>
    <w:lvl w:ilvl="3" w:tplc="95FEAB06">
      <w:start w:val="1"/>
      <w:numFmt w:val="bullet"/>
      <w:lvlText w:val="•"/>
      <w:lvlJc w:val="left"/>
      <w:rPr>
        <w:rFonts w:hint="default"/>
      </w:rPr>
    </w:lvl>
    <w:lvl w:ilvl="4" w:tplc="7B328C0C">
      <w:start w:val="1"/>
      <w:numFmt w:val="bullet"/>
      <w:lvlText w:val="•"/>
      <w:lvlJc w:val="left"/>
      <w:rPr>
        <w:rFonts w:hint="default"/>
      </w:rPr>
    </w:lvl>
    <w:lvl w:ilvl="5" w:tplc="1460ECA8">
      <w:start w:val="1"/>
      <w:numFmt w:val="bullet"/>
      <w:lvlText w:val="•"/>
      <w:lvlJc w:val="left"/>
      <w:rPr>
        <w:rFonts w:hint="default"/>
      </w:rPr>
    </w:lvl>
    <w:lvl w:ilvl="6" w:tplc="82346612">
      <w:start w:val="1"/>
      <w:numFmt w:val="bullet"/>
      <w:lvlText w:val="•"/>
      <w:lvlJc w:val="left"/>
      <w:rPr>
        <w:rFonts w:hint="default"/>
      </w:rPr>
    </w:lvl>
    <w:lvl w:ilvl="7" w:tplc="5090FD12">
      <w:start w:val="1"/>
      <w:numFmt w:val="bullet"/>
      <w:lvlText w:val="•"/>
      <w:lvlJc w:val="left"/>
      <w:rPr>
        <w:rFonts w:hint="default"/>
      </w:rPr>
    </w:lvl>
    <w:lvl w:ilvl="8" w:tplc="31B2E47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FE61DE7"/>
    <w:multiLevelType w:val="hybridMultilevel"/>
    <w:tmpl w:val="C504E394"/>
    <w:lvl w:ilvl="0" w:tplc="278A2028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1CAE876E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2C681682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027A6492">
      <w:start w:val="1"/>
      <w:numFmt w:val="bullet"/>
      <w:lvlText w:val="•"/>
      <w:lvlJc w:val="left"/>
      <w:rPr>
        <w:rFonts w:hint="default"/>
      </w:rPr>
    </w:lvl>
    <w:lvl w:ilvl="4" w:tplc="A2E0DBBC">
      <w:start w:val="1"/>
      <w:numFmt w:val="bullet"/>
      <w:lvlText w:val="•"/>
      <w:lvlJc w:val="left"/>
      <w:rPr>
        <w:rFonts w:hint="default"/>
      </w:rPr>
    </w:lvl>
    <w:lvl w:ilvl="5" w:tplc="7578FC22">
      <w:start w:val="1"/>
      <w:numFmt w:val="bullet"/>
      <w:lvlText w:val="•"/>
      <w:lvlJc w:val="left"/>
      <w:rPr>
        <w:rFonts w:hint="default"/>
      </w:rPr>
    </w:lvl>
    <w:lvl w:ilvl="6" w:tplc="6B0E7B34">
      <w:start w:val="1"/>
      <w:numFmt w:val="bullet"/>
      <w:lvlText w:val="•"/>
      <w:lvlJc w:val="left"/>
      <w:rPr>
        <w:rFonts w:hint="default"/>
      </w:rPr>
    </w:lvl>
    <w:lvl w:ilvl="7" w:tplc="0128C56C">
      <w:start w:val="1"/>
      <w:numFmt w:val="bullet"/>
      <w:lvlText w:val="•"/>
      <w:lvlJc w:val="left"/>
      <w:rPr>
        <w:rFonts w:hint="default"/>
      </w:rPr>
    </w:lvl>
    <w:lvl w:ilvl="8" w:tplc="6624F3F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681468"/>
    <w:multiLevelType w:val="hybridMultilevel"/>
    <w:tmpl w:val="285240B8"/>
    <w:lvl w:ilvl="0" w:tplc="889E851E">
      <w:start w:val="1"/>
      <w:numFmt w:val="lowerRoman"/>
      <w:lvlText w:val="(%1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53339"/>
    <w:multiLevelType w:val="hybridMultilevel"/>
    <w:tmpl w:val="B07CFDF0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F9621D"/>
    <w:multiLevelType w:val="hybridMultilevel"/>
    <w:tmpl w:val="57221C4A"/>
    <w:lvl w:ilvl="0" w:tplc="B8AA04D0">
      <w:start w:val="1"/>
      <w:numFmt w:val="lowerLetter"/>
      <w:lvlText w:val="(%1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1" w:tplc="EFAC52AA">
      <w:start w:val="1"/>
      <w:numFmt w:val="lowerRoman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AF9EAF92">
      <w:start w:val="1"/>
      <w:numFmt w:val="bullet"/>
      <w:lvlText w:val="•"/>
      <w:lvlJc w:val="left"/>
      <w:rPr>
        <w:rFonts w:hint="default"/>
      </w:rPr>
    </w:lvl>
    <w:lvl w:ilvl="3" w:tplc="F740F07A">
      <w:start w:val="1"/>
      <w:numFmt w:val="bullet"/>
      <w:lvlText w:val="•"/>
      <w:lvlJc w:val="left"/>
      <w:rPr>
        <w:rFonts w:hint="default"/>
      </w:rPr>
    </w:lvl>
    <w:lvl w:ilvl="4" w:tplc="30963352">
      <w:start w:val="1"/>
      <w:numFmt w:val="bullet"/>
      <w:lvlText w:val="•"/>
      <w:lvlJc w:val="left"/>
      <w:rPr>
        <w:rFonts w:hint="default"/>
      </w:rPr>
    </w:lvl>
    <w:lvl w:ilvl="5" w:tplc="5DE0C5D0">
      <w:start w:val="1"/>
      <w:numFmt w:val="bullet"/>
      <w:lvlText w:val="•"/>
      <w:lvlJc w:val="left"/>
      <w:rPr>
        <w:rFonts w:hint="default"/>
      </w:rPr>
    </w:lvl>
    <w:lvl w:ilvl="6" w:tplc="43B00D46">
      <w:start w:val="1"/>
      <w:numFmt w:val="bullet"/>
      <w:lvlText w:val="•"/>
      <w:lvlJc w:val="left"/>
      <w:rPr>
        <w:rFonts w:hint="default"/>
      </w:rPr>
    </w:lvl>
    <w:lvl w:ilvl="7" w:tplc="7D0C9478">
      <w:start w:val="1"/>
      <w:numFmt w:val="bullet"/>
      <w:lvlText w:val="•"/>
      <w:lvlJc w:val="left"/>
      <w:rPr>
        <w:rFonts w:hint="default"/>
      </w:rPr>
    </w:lvl>
    <w:lvl w:ilvl="8" w:tplc="5A4806B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5615344"/>
    <w:multiLevelType w:val="hybridMultilevel"/>
    <w:tmpl w:val="F538E7FE"/>
    <w:lvl w:ilvl="0" w:tplc="2C426AD4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BCD83394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31F60BAE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91D41992">
      <w:start w:val="1"/>
      <w:numFmt w:val="bullet"/>
      <w:lvlText w:val="•"/>
      <w:lvlJc w:val="left"/>
      <w:rPr>
        <w:rFonts w:hint="default"/>
      </w:rPr>
    </w:lvl>
    <w:lvl w:ilvl="4" w:tplc="7E34F600">
      <w:start w:val="1"/>
      <w:numFmt w:val="bullet"/>
      <w:lvlText w:val="•"/>
      <w:lvlJc w:val="left"/>
      <w:rPr>
        <w:rFonts w:hint="default"/>
      </w:rPr>
    </w:lvl>
    <w:lvl w:ilvl="5" w:tplc="E69C6D1C">
      <w:start w:val="1"/>
      <w:numFmt w:val="bullet"/>
      <w:lvlText w:val="•"/>
      <w:lvlJc w:val="left"/>
      <w:rPr>
        <w:rFonts w:hint="default"/>
      </w:rPr>
    </w:lvl>
    <w:lvl w:ilvl="6" w:tplc="44549C8A">
      <w:start w:val="1"/>
      <w:numFmt w:val="bullet"/>
      <w:lvlText w:val="•"/>
      <w:lvlJc w:val="left"/>
      <w:rPr>
        <w:rFonts w:hint="default"/>
      </w:rPr>
    </w:lvl>
    <w:lvl w:ilvl="7" w:tplc="049AF0E4">
      <w:start w:val="1"/>
      <w:numFmt w:val="bullet"/>
      <w:lvlText w:val="•"/>
      <w:lvlJc w:val="left"/>
      <w:rPr>
        <w:rFonts w:hint="default"/>
      </w:rPr>
    </w:lvl>
    <w:lvl w:ilvl="8" w:tplc="F2428BE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D242A85"/>
    <w:multiLevelType w:val="hybridMultilevel"/>
    <w:tmpl w:val="D8D03ECE"/>
    <w:lvl w:ilvl="0" w:tplc="C0DADCBC">
      <w:start w:val="1"/>
      <w:numFmt w:val="lowerLetter"/>
      <w:lvlText w:val="(%1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1" w:tplc="AFDC07D6">
      <w:start w:val="1"/>
      <w:numFmt w:val="bullet"/>
      <w:lvlText w:val="•"/>
      <w:lvlJc w:val="left"/>
      <w:rPr>
        <w:rFonts w:hint="default"/>
      </w:rPr>
    </w:lvl>
    <w:lvl w:ilvl="2" w:tplc="E460D076">
      <w:start w:val="1"/>
      <w:numFmt w:val="bullet"/>
      <w:lvlText w:val="•"/>
      <w:lvlJc w:val="left"/>
      <w:rPr>
        <w:rFonts w:hint="default"/>
      </w:rPr>
    </w:lvl>
    <w:lvl w:ilvl="3" w:tplc="DDC8F8B4">
      <w:start w:val="1"/>
      <w:numFmt w:val="bullet"/>
      <w:lvlText w:val="•"/>
      <w:lvlJc w:val="left"/>
      <w:rPr>
        <w:rFonts w:hint="default"/>
      </w:rPr>
    </w:lvl>
    <w:lvl w:ilvl="4" w:tplc="BB40FC1A">
      <w:start w:val="1"/>
      <w:numFmt w:val="bullet"/>
      <w:lvlText w:val="•"/>
      <w:lvlJc w:val="left"/>
      <w:rPr>
        <w:rFonts w:hint="default"/>
      </w:rPr>
    </w:lvl>
    <w:lvl w:ilvl="5" w:tplc="22C8BFE6">
      <w:start w:val="1"/>
      <w:numFmt w:val="bullet"/>
      <w:lvlText w:val="•"/>
      <w:lvlJc w:val="left"/>
      <w:rPr>
        <w:rFonts w:hint="default"/>
      </w:rPr>
    </w:lvl>
    <w:lvl w:ilvl="6" w:tplc="68AADC34">
      <w:start w:val="1"/>
      <w:numFmt w:val="bullet"/>
      <w:lvlText w:val="•"/>
      <w:lvlJc w:val="left"/>
      <w:rPr>
        <w:rFonts w:hint="default"/>
      </w:rPr>
    </w:lvl>
    <w:lvl w:ilvl="7" w:tplc="57E0B112">
      <w:start w:val="1"/>
      <w:numFmt w:val="bullet"/>
      <w:lvlText w:val="•"/>
      <w:lvlJc w:val="left"/>
      <w:rPr>
        <w:rFonts w:hint="default"/>
      </w:rPr>
    </w:lvl>
    <w:lvl w:ilvl="8" w:tplc="B2841E4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F775D57"/>
    <w:multiLevelType w:val="hybridMultilevel"/>
    <w:tmpl w:val="57F6D624"/>
    <w:lvl w:ilvl="0" w:tplc="D3284FD4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F3DA8D3C">
      <w:start w:val="1"/>
      <w:numFmt w:val="bullet"/>
      <w:lvlText w:val="•"/>
      <w:lvlJc w:val="left"/>
      <w:rPr>
        <w:rFonts w:hint="default"/>
      </w:rPr>
    </w:lvl>
    <w:lvl w:ilvl="2" w:tplc="A52051C2">
      <w:start w:val="1"/>
      <w:numFmt w:val="bullet"/>
      <w:lvlText w:val="•"/>
      <w:lvlJc w:val="left"/>
      <w:rPr>
        <w:rFonts w:hint="default"/>
      </w:rPr>
    </w:lvl>
    <w:lvl w:ilvl="3" w:tplc="EE18A19A">
      <w:start w:val="1"/>
      <w:numFmt w:val="bullet"/>
      <w:lvlText w:val="•"/>
      <w:lvlJc w:val="left"/>
      <w:rPr>
        <w:rFonts w:hint="default"/>
      </w:rPr>
    </w:lvl>
    <w:lvl w:ilvl="4" w:tplc="FADEA51A">
      <w:start w:val="1"/>
      <w:numFmt w:val="bullet"/>
      <w:lvlText w:val="•"/>
      <w:lvlJc w:val="left"/>
      <w:rPr>
        <w:rFonts w:hint="default"/>
      </w:rPr>
    </w:lvl>
    <w:lvl w:ilvl="5" w:tplc="4DA08890">
      <w:start w:val="1"/>
      <w:numFmt w:val="bullet"/>
      <w:lvlText w:val="•"/>
      <w:lvlJc w:val="left"/>
      <w:rPr>
        <w:rFonts w:hint="default"/>
      </w:rPr>
    </w:lvl>
    <w:lvl w:ilvl="6" w:tplc="9FE6B9D8">
      <w:start w:val="1"/>
      <w:numFmt w:val="bullet"/>
      <w:lvlText w:val="•"/>
      <w:lvlJc w:val="left"/>
      <w:rPr>
        <w:rFonts w:hint="default"/>
      </w:rPr>
    </w:lvl>
    <w:lvl w:ilvl="7" w:tplc="1F58CA60">
      <w:start w:val="1"/>
      <w:numFmt w:val="bullet"/>
      <w:lvlText w:val="•"/>
      <w:lvlJc w:val="left"/>
      <w:rPr>
        <w:rFonts w:hint="default"/>
      </w:rPr>
    </w:lvl>
    <w:lvl w:ilvl="8" w:tplc="540A9EB6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1434FE2"/>
    <w:multiLevelType w:val="hybridMultilevel"/>
    <w:tmpl w:val="D146E96A"/>
    <w:lvl w:ilvl="0" w:tplc="20548612">
      <w:start w:val="1"/>
      <w:numFmt w:val="lowerLetter"/>
      <w:lvlText w:val="(%1)"/>
      <w:lvlJc w:val="left"/>
      <w:pPr>
        <w:ind w:hanging="416"/>
      </w:pPr>
      <w:rPr>
        <w:rFonts w:ascii="Calibri" w:eastAsia="Calibri" w:hAnsi="Calibri" w:hint="default"/>
        <w:sz w:val="24"/>
        <w:szCs w:val="24"/>
      </w:rPr>
    </w:lvl>
    <w:lvl w:ilvl="1" w:tplc="CF48A9D8">
      <w:start w:val="1"/>
      <w:numFmt w:val="lowerRoman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74A0B12E">
      <w:start w:val="1"/>
      <w:numFmt w:val="bullet"/>
      <w:lvlText w:val="•"/>
      <w:lvlJc w:val="left"/>
      <w:rPr>
        <w:rFonts w:hint="default"/>
      </w:rPr>
    </w:lvl>
    <w:lvl w:ilvl="3" w:tplc="C748C3EC">
      <w:start w:val="1"/>
      <w:numFmt w:val="bullet"/>
      <w:lvlText w:val="•"/>
      <w:lvlJc w:val="left"/>
      <w:rPr>
        <w:rFonts w:hint="default"/>
      </w:rPr>
    </w:lvl>
    <w:lvl w:ilvl="4" w:tplc="ACDCED86">
      <w:start w:val="1"/>
      <w:numFmt w:val="bullet"/>
      <w:lvlText w:val="•"/>
      <w:lvlJc w:val="left"/>
      <w:rPr>
        <w:rFonts w:hint="default"/>
      </w:rPr>
    </w:lvl>
    <w:lvl w:ilvl="5" w:tplc="B6DA7D74">
      <w:start w:val="1"/>
      <w:numFmt w:val="bullet"/>
      <w:lvlText w:val="•"/>
      <w:lvlJc w:val="left"/>
      <w:rPr>
        <w:rFonts w:hint="default"/>
      </w:rPr>
    </w:lvl>
    <w:lvl w:ilvl="6" w:tplc="6C00C5A2">
      <w:start w:val="1"/>
      <w:numFmt w:val="bullet"/>
      <w:lvlText w:val="•"/>
      <w:lvlJc w:val="left"/>
      <w:rPr>
        <w:rFonts w:hint="default"/>
      </w:rPr>
    </w:lvl>
    <w:lvl w:ilvl="7" w:tplc="51ACA2EE">
      <w:start w:val="1"/>
      <w:numFmt w:val="bullet"/>
      <w:lvlText w:val="•"/>
      <w:lvlJc w:val="left"/>
      <w:rPr>
        <w:rFonts w:hint="default"/>
      </w:rPr>
    </w:lvl>
    <w:lvl w:ilvl="8" w:tplc="08D8B9A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3023480"/>
    <w:multiLevelType w:val="hybridMultilevel"/>
    <w:tmpl w:val="868E801C"/>
    <w:lvl w:ilvl="0" w:tplc="387E9C34">
      <w:start w:val="1"/>
      <w:numFmt w:val="decimal"/>
      <w:lvlText w:val="%1."/>
      <w:lvlJc w:val="left"/>
      <w:pPr>
        <w:ind w:hanging="567"/>
      </w:pPr>
      <w:rPr>
        <w:rFonts w:ascii="Calibri" w:eastAsia="Calibri" w:hAnsi="Calibri" w:hint="default"/>
        <w:b/>
        <w:bCs/>
        <w:spacing w:val="-7"/>
        <w:w w:val="99"/>
        <w:sz w:val="20"/>
        <w:szCs w:val="20"/>
      </w:rPr>
    </w:lvl>
    <w:lvl w:ilvl="1" w:tplc="008A133E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8E2A4BAE">
      <w:start w:val="1"/>
      <w:numFmt w:val="bullet"/>
      <w:lvlText w:val="•"/>
      <w:lvlJc w:val="left"/>
      <w:rPr>
        <w:rFonts w:hint="default"/>
      </w:rPr>
    </w:lvl>
    <w:lvl w:ilvl="3" w:tplc="D77C57D0">
      <w:start w:val="1"/>
      <w:numFmt w:val="bullet"/>
      <w:lvlText w:val="•"/>
      <w:lvlJc w:val="left"/>
      <w:rPr>
        <w:rFonts w:hint="default"/>
      </w:rPr>
    </w:lvl>
    <w:lvl w:ilvl="4" w:tplc="451CB116">
      <w:start w:val="1"/>
      <w:numFmt w:val="bullet"/>
      <w:lvlText w:val="•"/>
      <w:lvlJc w:val="left"/>
      <w:rPr>
        <w:rFonts w:hint="default"/>
      </w:rPr>
    </w:lvl>
    <w:lvl w:ilvl="5" w:tplc="182E12BA">
      <w:start w:val="1"/>
      <w:numFmt w:val="bullet"/>
      <w:lvlText w:val="•"/>
      <w:lvlJc w:val="left"/>
      <w:rPr>
        <w:rFonts w:hint="default"/>
      </w:rPr>
    </w:lvl>
    <w:lvl w:ilvl="6" w:tplc="EB86296C">
      <w:start w:val="1"/>
      <w:numFmt w:val="bullet"/>
      <w:lvlText w:val="•"/>
      <w:lvlJc w:val="left"/>
      <w:rPr>
        <w:rFonts w:hint="default"/>
      </w:rPr>
    </w:lvl>
    <w:lvl w:ilvl="7" w:tplc="6194D2FE">
      <w:start w:val="1"/>
      <w:numFmt w:val="bullet"/>
      <w:lvlText w:val="•"/>
      <w:lvlJc w:val="left"/>
      <w:rPr>
        <w:rFonts w:hint="default"/>
      </w:rPr>
    </w:lvl>
    <w:lvl w:ilvl="8" w:tplc="0EE49610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70056FD"/>
    <w:multiLevelType w:val="hybridMultilevel"/>
    <w:tmpl w:val="6B60CC98"/>
    <w:lvl w:ilvl="0" w:tplc="4C2209BE">
      <w:start w:val="5"/>
      <w:numFmt w:val="decimal"/>
      <w:lvlText w:val="%1"/>
      <w:lvlJc w:val="left"/>
      <w:pPr>
        <w:ind w:left="644" w:hanging="360"/>
      </w:pPr>
      <w:rPr>
        <w:rFonts w:hint="default"/>
        <w:sz w:val="16"/>
        <w:szCs w:val="1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F3875"/>
    <w:multiLevelType w:val="hybridMultilevel"/>
    <w:tmpl w:val="304E72E6"/>
    <w:lvl w:ilvl="0" w:tplc="3B024968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8B7C849C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B9522D2A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E7F2B086">
      <w:start w:val="1"/>
      <w:numFmt w:val="bullet"/>
      <w:lvlText w:val="•"/>
      <w:lvlJc w:val="left"/>
      <w:rPr>
        <w:rFonts w:hint="default"/>
      </w:rPr>
    </w:lvl>
    <w:lvl w:ilvl="4" w:tplc="8076D254">
      <w:start w:val="1"/>
      <w:numFmt w:val="bullet"/>
      <w:lvlText w:val="•"/>
      <w:lvlJc w:val="left"/>
      <w:rPr>
        <w:rFonts w:hint="default"/>
      </w:rPr>
    </w:lvl>
    <w:lvl w:ilvl="5" w:tplc="768C4FF8">
      <w:start w:val="1"/>
      <w:numFmt w:val="bullet"/>
      <w:lvlText w:val="•"/>
      <w:lvlJc w:val="left"/>
      <w:rPr>
        <w:rFonts w:hint="default"/>
      </w:rPr>
    </w:lvl>
    <w:lvl w:ilvl="6" w:tplc="455C6516">
      <w:start w:val="1"/>
      <w:numFmt w:val="bullet"/>
      <w:lvlText w:val="•"/>
      <w:lvlJc w:val="left"/>
      <w:rPr>
        <w:rFonts w:hint="default"/>
      </w:rPr>
    </w:lvl>
    <w:lvl w:ilvl="7" w:tplc="73E2434E">
      <w:start w:val="1"/>
      <w:numFmt w:val="bullet"/>
      <w:lvlText w:val="•"/>
      <w:lvlJc w:val="left"/>
      <w:rPr>
        <w:rFonts w:hint="default"/>
      </w:rPr>
    </w:lvl>
    <w:lvl w:ilvl="8" w:tplc="9132AB60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8AF738D"/>
    <w:multiLevelType w:val="hybridMultilevel"/>
    <w:tmpl w:val="4C7A6552"/>
    <w:lvl w:ilvl="0" w:tplc="4C2209BE">
      <w:start w:val="5"/>
      <w:numFmt w:val="decimal"/>
      <w:lvlText w:val="%1"/>
      <w:lvlJc w:val="left"/>
      <w:pPr>
        <w:ind w:left="644" w:hanging="360"/>
      </w:pPr>
      <w:rPr>
        <w:rFonts w:hint="default"/>
        <w:sz w:val="16"/>
        <w:szCs w:val="1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D1EF2"/>
    <w:multiLevelType w:val="hybridMultilevel"/>
    <w:tmpl w:val="F6B8AC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B159F"/>
    <w:multiLevelType w:val="multilevel"/>
    <w:tmpl w:val="1F38FDB4"/>
    <w:styleLink w:val="FigureTitles2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8" w15:restartNumberingAfterBreak="0">
    <w:nsid w:val="32E41AA8"/>
    <w:multiLevelType w:val="hybridMultilevel"/>
    <w:tmpl w:val="F2CC42EA"/>
    <w:lvl w:ilvl="0" w:tplc="064872DA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9200729C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652E1BF0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0B24BE4A">
      <w:start w:val="1"/>
      <w:numFmt w:val="bullet"/>
      <w:lvlText w:val="•"/>
      <w:lvlJc w:val="left"/>
      <w:rPr>
        <w:rFonts w:hint="default"/>
      </w:rPr>
    </w:lvl>
    <w:lvl w:ilvl="4" w:tplc="B75AA50E">
      <w:start w:val="1"/>
      <w:numFmt w:val="bullet"/>
      <w:lvlText w:val="•"/>
      <w:lvlJc w:val="left"/>
      <w:rPr>
        <w:rFonts w:hint="default"/>
      </w:rPr>
    </w:lvl>
    <w:lvl w:ilvl="5" w:tplc="AEE647AE">
      <w:start w:val="1"/>
      <w:numFmt w:val="bullet"/>
      <w:lvlText w:val="•"/>
      <w:lvlJc w:val="left"/>
      <w:rPr>
        <w:rFonts w:hint="default"/>
      </w:rPr>
    </w:lvl>
    <w:lvl w:ilvl="6" w:tplc="33A0C9AA">
      <w:start w:val="1"/>
      <w:numFmt w:val="bullet"/>
      <w:lvlText w:val="•"/>
      <w:lvlJc w:val="left"/>
      <w:rPr>
        <w:rFonts w:hint="default"/>
      </w:rPr>
    </w:lvl>
    <w:lvl w:ilvl="7" w:tplc="17581180">
      <w:start w:val="1"/>
      <w:numFmt w:val="bullet"/>
      <w:lvlText w:val="•"/>
      <w:lvlJc w:val="left"/>
      <w:rPr>
        <w:rFonts w:hint="default"/>
      </w:rPr>
    </w:lvl>
    <w:lvl w:ilvl="8" w:tplc="BA60908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3A465ABD"/>
    <w:multiLevelType w:val="hybridMultilevel"/>
    <w:tmpl w:val="1F56A0B6"/>
    <w:lvl w:ilvl="0" w:tplc="DCC880E0">
      <w:start w:val="1"/>
      <w:numFmt w:val="lowerLetter"/>
      <w:lvlText w:val="(%1)"/>
      <w:lvlJc w:val="left"/>
      <w:pPr>
        <w:ind w:left="1650" w:hanging="360"/>
      </w:pPr>
      <w:rPr>
        <w:rFonts w:ascii="Calibri" w:eastAsia="Calibri" w:hAnsi="Calibri"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2370" w:hanging="360"/>
      </w:pPr>
    </w:lvl>
    <w:lvl w:ilvl="2" w:tplc="0C09001B" w:tentative="1">
      <w:start w:val="1"/>
      <w:numFmt w:val="lowerRoman"/>
      <w:lvlText w:val="%3."/>
      <w:lvlJc w:val="right"/>
      <w:pPr>
        <w:ind w:left="3090" w:hanging="180"/>
      </w:pPr>
    </w:lvl>
    <w:lvl w:ilvl="3" w:tplc="0C09000F" w:tentative="1">
      <w:start w:val="1"/>
      <w:numFmt w:val="decimal"/>
      <w:lvlText w:val="%4."/>
      <w:lvlJc w:val="left"/>
      <w:pPr>
        <w:ind w:left="3810" w:hanging="360"/>
      </w:pPr>
    </w:lvl>
    <w:lvl w:ilvl="4" w:tplc="0C090019" w:tentative="1">
      <w:start w:val="1"/>
      <w:numFmt w:val="lowerLetter"/>
      <w:lvlText w:val="%5."/>
      <w:lvlJc w:val="left"/>
      <w:pPr>
        <w:ind w:left="4530" w:hanging="360"/>
      </w:pPr>
    </w:lvl>
    <w:lvl w:ilvl="5" w:tplc="0C09001B" w:tentative="1">
      <w:start w:val="1"/>
      <w:numFmt w:val="lowerRoman"/>
      <w:lvlText w:val="%6."/>
      <w:lvlJc w:val="right"/>
      <w:pPr>
        <w:ind w:left="5250" w:hanging="180"/>
      </w:pPr>
    </w:lvl>
    <w:lvl w:ilvl="6" w:tplc="0C09000F" w:tentative="1">
      <w:start w:val="1"/>
      <w:numFmt w:val="decimal"/>
      <w:lvlText w:val="%7."/>
      <w:lvlJc w:val="left"/>
      <w:pPr>
        <w:ind w:left="5970" w:hanging="360"/>
      </w:pPr>
    </w:lvl>
    <w:lvl w:ilvl="7" w:tplc="0C090019" w:tentative="1">
      <w:start w:val="1"/>
      <w:numFmt w:val="lowerLetter"/>
      <w:lvlText w:val="%8."/>
      <w:lvlJc w:val="left"/>
      <w:pPr>
        <w:ind w:left="6690" w:hanging="360"/>
      </w:pPr>
    </w:lvl>
    <w:lvl w:ilvl="8" w:tplc="0C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0" w15:restartNumberingAfterBreak="0">
    <w:nsid w:val="3BDD4908"/>
    <w:multiLevelType w:val="hybridMultilevel"/>
    <w:tmpl w:val="1C089E96"/>
    <w:lvl w:ilvl="0" w:tplc="85C40FDC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E5441EB6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A606E512">
      <w:start w:val="1"/>
      <w:numFmt w:val="bullet"/>
      <w:lvlText w:val="•"/>
      <w:lvlJc w:val="left"/>
      <w:rPr>
        <w:rFonts w:hint="default"/>
      </w:rPr>
    </w:lvl>
    <w:lvl w:ilvl="3" w:tplc="87E6F530">
      <w:start w:val="1"/>
      <w:numFmt w:val="bullet"/>
      <w:lvlText w:val="•"/>
      <w:lvlJc w:val="left"/>
      <w:rPr>
        <w:rFonts w:hint="default"/>
      </w:rPr>
    </w:lvl>
    <w:lvl w:ilvl="4" w:tplc="DDDE4710">
      <w:start w:val="1"/>
      <w:numFmt w:val="bullet"/>
      <w:lvlText w:val="•"/>
      <w:lvlJc w:val="left"/>
      <w:rPr>
        <w:rFonts w:hint="default"/>
      </w:rPr>
    </w:lvl>
    <w:lvl w:ilvl="5" w:tplc="B66826EC">
      <w:start w:val="1"/>
      <w:numFmt w:val="bullet"/>
      <w:lvlText w:val="•"/>
      <w:lvlJc w:val="left"/>
      <w:rPr>
        <w:rFonts w:hint="default"/>
      </w:rPr>
    </w:lvl>
    <w:lvl w:ilvl="6" w:tplc="740C568A">
      <w:start w:val="1"/>
      <w:numFmt w:val="bullet"/>
      <w:lvlText w:val="•"/>
      <w:lvlJc w:val="left"/>
      <w:rPr>
        <w:rFonts w:hint="default"/>
      </w:rPr>
    </w:lvl>
    <w:lvl w:ilvl="7" w:tplc="6DE4211C">
      <w:start w:val="1"/>
      <w:numFmt w:val="bullet"/>
      <w:lvlText w:val="•"/>
      <w:lvlJc w:val="left"/>
      <w:rPr>
        <w:rFonts w:hint="default"/>
      </w:rPr>
    </w:lvl>
    <w:lvl w:ilvl="8" w:tplc="9A6C8B2C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0ED05DC"/>
    <w:multiLevelType w:val="hybridMultilevel"/>
    <w:tmpl w:val="EC96F6AC"/>
    <w:lvl w:ilvl="0" w:tplc="C1463EBC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40BE278E">
      <w:start w:val="1"/>
      <w:numFmt w:val="lowerLetter"/>
      <w:lvlText w:val="(%2)"/>
      <w:lvlJc w:val="left"/>
      <w:pPr>
        <w:ind w:hanging="425"/>
        <w:jc w:val="right"/>
      </w:pPr>
      <w:rPr>
        <w:rFonts w:ascii="Calibri" w:eastAsia="Calibri" w:hAnsi="Calibri" w:hint="default"/>
        <w:sz w:val="24"/>
        <w:szCs w:val="24"/>
      </w:rPr>
    </w:lvl>
    <w:lvl w:ilvl="2" w:tplc="C8666366">
      <w:start w:val="1"/>
      <w:numFmt w:val="lowerRoman"/>
      <w:lvlText w:val="(%3)"/>
      <w:lvlJc w:val="left"/>
      <w:pPr>
        <w:ind w:hanging="545"/>
      </w:pPr>
      <w:rPr>
        <w:rFonts w:ascii="Calibri" w:eastAsia="Calibri" w:hAnsi="Calibri" w:hint="default"/>
        <w:sz w:val="24"/>
        <w:szCs w:val="24"/>
      </w:rPr>
    </w:lvl>
    <w:lvl w:ilvl="3" w:tplc="B4E0A28A">
      <w:start w:val="1"/>
      <w:numFmt w:val="bullet"/>
      <w:lvlText w:val="•"/>
      <w:lvlJc w:val="left"/>
      <w:rPr>
        <w:rFonts w:hint="default"/>
      </w:rPr>
    </w:lvl>
    <w:lvl w:ilvl="4" w:tplc="F93AC50C">
      <w:start w:val="1"/>
      <w:numFmt w:val="bullet"/>
      <w:lvlText w:val="•"/>
      <w:lvlJc w:val="left"/>
      <w:rPr>
        <w:rFonts w:hint="default"/>
      </w:rPr>
    </w:lvl>
    <w:lvl w:ilvl="5" w:tplc="EAC08EB6">
      <w:start w:val="1"/>
      <w:numFmt w:val="bullet"/>
      <w:lvlText w:val="•"/>
      <w:lvlJc w:val="left"/>
      <w:rPr>
        <w:rFonts w:hint="default"/>
      </w:rPr>
    </w:lvl>
    <w:lvl w:ilvl="6" w:tplc="76982DC4">
      <w:start w:val="1"/>
      <w:numFmt w:val="bullet"/>
      <w:lvlText w:val="•"/>
      <w:lvlJc w:val="left"/>
      <w:rPr>
        <w:rFonts w:hint="default"/>
      </w:rPr>
    </w:lvl>
    <w:lvl w:ilvl="7" w:tplc="0E8EAD4A">
      <w:start w:val="1"/>
      <w:numFmt w:val="bullet"/>
      <w:lvlText w:val="•"/>
      <w:lvlJc w:val="left"/>
      <w:rPr>
        <w:rFonts w:hint="default"/>
      </w:rPr>
    </w:lvl>
    <w:lvl w:ilvl="8" w:tplc="7C88FFE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42B31815"/>
    <w:multiLevelType w:val="hybridMultilevel"/>
    <w:tmpl w:val="41EEB0E0"/>
    <w:lvl w:ilvl="0" w:tplc="05A2926A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598234D0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5F967560">
      <w:start w:val="1"/>
      <w:numFmt w:val="bullet"/>
      <w:lvlText w:val="•"/>
      <w:lvlJc w:val="left"/>
      <w:rPr>
        <w:rFonts w:hint="default"/>
      </w:rPr>
    </w:lvl>
    <w:lvl w:ilvl="3" w:tplc="85CE90A2">
      <w:start w:val="1"/>
      <w:numFmt w:val="bullet"/>
      <w:lvlText w:val="•"/>
      <w:lvlJc w:val="left"/>
      <w:rPr>
        <w:rFonts w:hint="default"/>
      </w:rPr>
    </w:lvl>
    <w:lvl w:ilvl="4" w:tplc="33C0BB4E">
      <w:start w:val="1"/>
      <w:numFmt w:val="bullet"/>
      <w:lvlText w:val="•"/>
      <w:lvlJc w:val="left"/>
      <w:rPr>
        <w:rFonts w:hint="default"/>
      </w:rPr>
    </w:lvl>
    <w:lvl w:ilvl="5" w:tplc="3AD0C374">
      <w:start w:val="1"/>
      <w:numFmt w:val="bullet"/>
      <w:lvlText w:val="•"/>
      <w:lvlJc w:val="left"/>
      <w:rPr>
        <w:rFonts w:hint="default"/>
      </w:rPr>
    </w:lvl>
    <w:lvl w:ilvl="6" w:tplc="EFF07D26">
      <w:start w:val="1"/>
      <w:numFmt w:val="bullet"/>
      <w:lvlText w:val="•"/>
      <w:lvlJc w:val="left"/>
      <w:rPr>
        <w:rFonts w:hint="default"/>
      </w:rPr>
    </w:lvl>
    <w:lvl w:ilvl="7" w:tplc="7F9036C8">
      <w:start w:val="1"/>
      <w:numFmt w:val="bullet"/>
      <w:lvlText w:val="•"/>
      <w:lvlJc w:val="left"/>
      <w:rPr>
        <w:rFonts w:hint="default"/>
      </w:rPr>
    </w:lvl>
    <w:lvl w:ilvl="8" w:tplc="1EB8C7A6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3555D7B"/>
    <w:multiLevelType w:val="hybridMultilevel"/>
    <w:tmpl w:val="ED0A16F8"/>
    <w:lvl w:ilvl="0" w:tplc="A2D66632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0D7A4F6C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71C89932">
      <w:start w:val="1"/>
      <w:numFmt w:val="bullet"/>
      <w:lvlText w:val="•"/>
      <w:lvlJc w:val="left"/>
      <w:rPr>
        <w:rFonts w:hint="default"/>
      </w:rPr>
    </w:lvl>
    <w:lvl w:ilvl="3" w:tplc="C3460472">
      <w:start w:val="1"/>
      <w:numFmt w:val="bullet"/>
      <w:lvlText w:val="•"/>
      <w:lvlJc w:val="left"/>
      <w:rPr>
        <w:rFonts w:hint="default"/>
      </w:rPr>
    </w:lvl>
    <w:lvl w:ilvl="4" w:tplc="F9281F54">
      <w:start w:val="1"/>
      <w:numFmt w:val="bullet"/>
      <w:lvlText w:val="•"/>
      <w:lvlJc w:val="left"/>
      <w:rPr>
        <w:rFonts w:hint="default"/>
      </w:rPr>
    </w:lvl>
    <w:lvl w:ilvl="5" w:tplc="61D6C6B0">
      <w:start w:val="1"/>
      <w:numFmt w:val="bullet"/>
      <w:lvlText w:val="•"/>
      <w:lvlJc w:val="left"/>
      <w:rPr>
        <w:rFonts w:hint="default"/>
      </w:rPr>
    </w:lvl>
    <w:lvl w:ilvl="6" w:tplc="0AD27814">
      <w:start w:val="1"/>
      <w:numFmt w:val="bullet"/>
      <w:lvlText w:val="•"/>
      <w:lvlJc w:val="left"/>
      <w:rPr>
        <w:rFonts w:hint="default"/>
      </w:rPr>
    </w:lvl>
    <w:lvl w:ilvl="7" w:tplc="FB4C5A58">
      <w:start w:val="1"/>
      <w:numFmt w:val="bullet"/>
      <w:lvlText w:val="•"/>
      <w:lvlJc w:val="left"/>
      <w:rPr>
        <w:rFonts w:hint="default"/>
      </w:rPr>
    </w:lvl>
    <w:lvl w:ilvl="8" w:tplc="4E8E325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5DC3C14"/>
    <w:multiLevelType w:val="hybridMultilevel"/>
    <w:tmpl w:val="FFAAC3D6"/>
    <w:lvl w:ilvl="0" w:tplc="7908AC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D354B"/>
    <w:multiLevelType w:val="hybridMultilevel"/>
    <w:tmpl w:val="8E0AA620"/>
    <w:lvl w:ilvl="0" w:tplc="C6F42AE0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59522E60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A9522A54">
      <w:start w:val="1"/>
      <w:numFmt w:val="bullet"/>
      <w:lvlText w:val="•"/>
      <w:lvlJc w:val="left"/>
      <w:rPr>
        <w:rFonts w:hint="default"/>
      </w:rPr>
    </w:lvl>
    <w:lvl w:ilvl="3" w:tplc="3FCA83B6">
      <w:start w:val="1"/>
      <w:numFmt w:val="bullet"/>
      <w:lvlText w:val="•"/>
      <w:lvlJc w:val="left"/>
      <w:rPr>
        <w:rFonts w:hint="default"/>
      </w:rPr>
    </w:lvl>
    <w:lvl w:ilvl="4" w:tplc="6870FCB8">
      <w:start w:val="1"/>
      <w:numFmt w:val="bullet"/>
      <w:lvlText w:val="•"/>
      <w:lvlJc w:val="left"/>
      <w:rPr>
        <w:rFonts w:hint="default"/>
      </w:rPr>
    </w:lvl>
    <w:lvl w:ilvl="5" w:tplc="DAA209D8">
      <w:start w:val="1"/>
      <w:numFmt w:val="bullet"/>
      <w:lvlText w:val="•"/>
      <w:lvlJc w:val="left"/>
      <w:rPr>
        <w:rFonts w:hint="default"/>
      </w:rPr>
    </w:lvl>
    <w:lvl w:ilvl="6" w:tplc="06949B28">
      <w:start w:val="1"/>
      <w:numFmt w:val="bullet"/>
      <w:lvlText w:val="•"/>
      <w:lvlJc w:val="left"/>
      <w:rPr>
        <w:rFonts w:hint="default"/>
      </w:rPr>
    </w:lvl>
    <w:lvl w:ilvl="7" w:tplc="DF4AAD62">
      <w:start w:val="1"/>
      <w:numFmt w:val="bullet"/>
      <w:lvlText w:val="•"/>
      <w:lvlJc w:val="left"/>
      <w:rPr>
        <w:rFonts w:hint="default"/>
      </w:rPr>
    </w:lvl>
    <w:lvl w:ilvl="8" w:tplc="1CA666E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4FDE3FE4"/>
    <w:multiLevelType w:val="hybridMultilevel"/>
    <w:tmpl w:val="9A90FA90"/>
    <w:lvl w:ilvl="0" w:tplc="1C184D20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26782772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AFBA18CE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E03C17B0">
      <w:start w:val="1"/>
      <w:numFmt w:val="bullet"/>
      <w:lvlText w:val="•"/>
      <w:lvlJc w:val="left"/>
      <w:rPr>
        <w:rFonts w:hint="default"/>
      </w:rPr>
    </w:lvl>
    <w:lvl w:ilvl="4" w:tplc="2F8A3BAC">
      <w:start w:val="1"/>
      <w:numFmt w:val="bullet"/>
      <w:lvlText w:val="•"/>
      <w:lvlJc w:val="left"/>
      <w:rPr>
        <w:rFonts w:hint="default"/>
      </w:rPr>
    </w:lvl>
    <w:lvl w:ilvl="5" w:tplc="C0CAB664">
      <w:start w:val="1"/>
      <w:numFmt w:val="bullet"/>
      <w:lvlText w:val="•"/>
      <w:lvlJc w:val="left"/>
      <w:rPr>
        <w:rFonts w:hint="default"/>
      </w:rPr>
    </w:lvl>
    <w:lvl w:ilvl="6" w:tplc="94F044C8">
      <w:start w:val="1"/>
      <w:numFmt w:val="bullet"/>
      <w:lvlText w:val="•"/>
      <w:lvlJc w:val="left"/>
      <w:rPr>
        <w:rFonts w:hint="default"/>
      </w:rPr>
    </w:lvl>
    <w:lvl w:ilvl="7" w:tplc="2E12B814">
      <w:start w:val="1"/>
      <w:numFmt w:val="bullet"/>
      <w:lvlText w:val="•"/>
      <w:lvlJc w:val="left"/>
      <w:rPr>
        <w:rFonts w:hint="default"/>
      </w:rPr>
    </w:lvl>
    <w:lvl w:ilvl="8" w:tplc="8F74C28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0981151"/>
    <w:multiLevelType w:val="hybridMultilevel"/>
    <w:tmpl w:val="EBB882D8"/>
    <w:lvl w:ilvl="0" w:tplc="07EAEE4E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DCC40652">
      <w:start w:val="1"/>
      <w:numFmt w:val="bullet"/>
      <w:lvlText w:val="•"/>
      <w:lvlJc w:val="left"/>
      <w:rPr>
        <w:rFonts w:hint="default"/>
      </w:rPr>
    </w:lvl>
    <w:lvl w:ilvl="2" w:tplc="E16C8E52">
      <w:start w:val="1"/>
      <w:numFmt w:val="bullet"/>
      <w:lvlText w:val="•"/>
      <w:lvlJc w:val="left"/>
      <w:rPr>
        <w:rFonts w:hint="default"/>
      </w:rPr>
    </w:lvl>
    <w:lvl w:ilvl="3" w:tplc="50DA1B04">
      <w:start w:val="1"/>
      <w:numFmt w:val="bullet"/>
      <w:lvlText w:val="•"/>
      <w:lvlJc w:val="left"/>
      <w:rPr>
        <w:rFonts w:hint="default"/>
      </w:rPr>
    </w:lvl>
    <w:lvl w:ilvl="4" w:tplc="B874EA3A">
      <w:start w:val="1"/>
      <w:numFmt w:val="bullet"/>
      <w:lvlText w:val="•"/>
      <w:lvlJc w:val="left"/>
      <w:rPr>
        <w:rFonts w:hint="default"/>
      </w:rPr>
    </w:lvl>
    <w:lvl w:ilvl="5" w:tplc="6B24D058">
      <w:start w:val="1"/>
      <w:numFmt w:val="bullet"/>
      <w:lvlText w:val="•"/>
      <w:lvlJc w:val="left"/>
      <w:rPr>
        <w:rFonts w:hint="default"/>
      </w:rPr>
    </w:lvl>
    <w:lvl w:ilvl="6" w:tplc="573E75BA">
      <w:start w:val="1"/>
      <w:numFmt w:val="bullet"/>
      <w:lvlText w:val="•"/>
      <w:lvlJc w:val="left"/>
      <w:rPr>
        <w:rFonts w:hint="default"/>
      </w:rPr>
    </w:lvl>
    <w:lvl w:ilvl="7" w:tplc="E5C680B0">
      <w:start w:val="1"/>
      <w:numFmt w:val="bullet"/>
      <w:lvlText w:val="•"/>
      <w:lvlJc w:val="left"/>
      <w:rPr>
        <w:rFonts w:hint="default"/>
      </w:rPr>
    </w:lvl>
    <w:lvl w:ilvl="8" w:tplc="41A6F1AE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51060B93"/>
    <w:multiLevelType w:val="hybridMultilevel"/>
    <w:tmpl w:val="59BCFE28"/>
    <w:lvl w:ilvl="0" w:tplc="03C8675C">
      <w:start w:val="1"/>
      <w:numFmt w:val="lowerLetter"/>
      <w:lvlText w:val="(%1)"/>
      <w:lvlJc w:val="left"/>
      <w:pPr>
        <w:ind w:hanging="360"/>
      </w:pPr>
      <w:rPr>
        <w:rFonts w:ascii="Calibri" w:eastAsia="Calibri" w:hAnsi="Calibri" w:hint="default"/>
        <w:sz w:val="24"/>
        <w:szCs w:val="24"/>
      </w:rPr>
    </w:lvl>
    <w:lvl w:ilvl="1" w:tplc="AE581562">
      <w:start w:val="1"/>
      <w:numFmt w:val="bullet"/>
      <w:lvlText w:val="•"/>
      <w:lvlJc w:val="left"/>
      <w:rPr>
        <w:rFonts w:hint="default"/>
      </w:rPr>
    </w:lvl>
    <w:lvl w:ilvl="2" w:tplc="989AE810">
      <w:start w:val="1"/>
      <w:numFmt w:val="bullet"/>
      <w:lvlText w:val="•"/>
      <w:lvlJc w:val="left"/>
      <w:rPr>
        <w:rFonts w:hint="default"/>
      </w:rPr>
    </w:lvl>
    <w:lvl w:ilvl="3" w:tplc="5BCAD6C2">
      <w:start w:val="1"/>
      <w:numFmt w:val="bullet"/>
      <w:lvlText w:val="•"/>
      <w:lvlJc w:val="left"/>
      <w:rPr>
        <w:rFonts w:hint="default"/>
      </w:rPr>
    </w:lvl>
    <w:lvl w:ilvl="4" w:tplc="77BE3114">
      <w:start w:val="1"/>
      <w:numFmt w:val="bullet"/>
      <w:lvlText w:val="•"/>
      <w:lvlJc w:val="left"/>
      <w:rPr>
        <w:rFonts w:hint="default"/>
      </w:rPr>
    </w:lvl>
    <w:lvl w:ilvl="5" w:tplc="1D2EF212">
      <w:start w:val="1"/>
      <w:numFmt w:val="bullet"/>
      <w:lvlText w:val="•"/>
      <w:lvlJc w:val="left"/>
      <w:rPr>
        <w:rFonts w:hint="default"/>
      </w:rPr>
    </w:lvl>
    <w:lvl w:ilvl="6" w:tplc="3B1401D6">
      <w:start w:val="1"/>
      <w:numFmt w:val="bullet"/>
      <w:lvlText w:val="•"/>
      <w:lvlJc w:val="left"/>
      <w:rPr>
        <w:rFonts w:hint="default"/>
      </w:rPr>
    </w:lvl>
    <w:lvl w:ilvl="7" w:tplc="BA4EDDDA">
      <w:start w:val="1"/>
      <w:numFmt w:val="bullet"/>
      <w:lvlText w:val="•"/>
      <w:lvlJc w:val="left"/>
      <w:rPr>
        <w:rFonts w:hint="default"/>
      </w:rPr>
    </w:lvl>
    <w:lvl w:ilvl="8" w:tplc="A8AA24C6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517542EA"/>
    <w:multiLevelType w:val="hybridMultilevel"/>
    <w:tmpl w:val="7A081E9C"/>
    <w:lvl w:ilvl="0" w:tplc="A8B6CA08">
      <w:start w:val="1"/>
      <w:numFmt w:val="lowerLetter"/>
      <w:lvlText w:val="(%1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1" w:tplc="4B185990">
      <w:start w:val="1"/>
      <w:numFmt w:val="bullet"/>
      <w:lvlText w:val="•"/>
      <w:lvlJc w:val="left"/>
      <w:rPr>
        <w:rFonts w:hint="default"/>
      </w:rPr>
    </w:lvl>
    <w:lvl w:ilvl="2" w:tplc="4CBC2A08">
      <w:start w:val="1"/>
      <w:numFmt w:val="bullet"/>
      <w:lvlText w:val="•"/>
      <w:lvlJc w:val="left"/>
      <w:rPr>
        <w:rFonts w:hint="default"/>
      </w:rPr>
    </w:lvl>
    <w:lvl w:ilvl="3" w:tplc="BEC086F0">
      <w:start w:val="1"/>
      <w:numFmt w:val="bullet"/>
      <w:lvlText w:val="•"/>
      <w:lvlJc w:val="left"/>
      <w:rPr>
        <w:rFonts w:hint="default"/>
      </w:rPr>
    </w:lvl>
    <w:lvl w:ilvl="4" w:tplc="20A007AE">
      <w:start w:val="1"/>
      <w:numFmt w:val="bullet"/>
      <w:lvlText w:val="•"/>
      <w:lvlJc w:val="left"/>
      <w:rPr>
        <w:rFonts w:hint="default"/>
      </w:rPr>
    </w:lvl>
    <w:lvl w:ilvl="5" w:tplc="104CAEA6">
      <w:start w:val="1"/>
      <w:numFmt w:val="bullet"/>
      <w:lvlText w:val="•"/>
      <w:lvlJc w:val="left"/>
      <w:rPr>
        <w:rFonts w:hint="default"/>
      </w:rPr>
    </w:lvl>
    <w:lvl w:ilvl="6" w:tplc="ABEAA212">
      <w:start w:val="1"/>
      <w:numFmt w:val="bullet"/>
      <w:lvlText w:val="•"/>
      <w:lvlJc w:val="left"/>
      <w:rPr>
        <w:rFonts w:hint="default"/>
      </w:rPr>
    </w:lvl>
    <w:lvl w:ilvl="7" w:tplc="16BCA9D0">
      <w:start w:val="1"/>
      <w:numFmt w:val="bullet"/>
      <w:lvlText w:val="•"/>
      <w:lvlJc w:val="left"/>
      <w:rPr>
        <w:rFonts w:hint="default"/>
      </w:rPr>
    </w:lvl>
    <w:lvl w:ilvl="8" w:tplc="24785E9A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56CB694A"/>
    <w:multiLevelType w:val="hybridMultilevel"/>
    <w:tmpl w:val="FC5E6612"/>
    <w:lvl w:ilvl="0" w:tplc="1CBCC8F2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62A830E6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5C080616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BC8843D2">
      <w:start w:val="1"/>
      <w:numFmt w:val="bullet"/>
      <w:lvlText w:val="•"/>
      <w:lvlJc w:val="left"/>
      <w:rPr>
        <w:rFonts w:hint="default"/>
      </w:rPr>
    </w:lvl>
    <w:lvl w:ilvl="4" w:tplc="24FAD7B2">
      <w:start w:val="1"/>
      <w:numFmt w:val="bullet"/>
      <w:lvlText w:val="•"/>
      <w:lvlJc w:val="left"/>
      <w:rPr>
        <w:rFonts w:hint="default"/>
      </w:rPr>
    </w:lvl>
    <w:lvl w:ilvl="5" w:tplc="4C828BDC">
      <w:start w:val="1"/>
      <w:numFmt w:val="bullet"/>
      <w:lvlText w:val="•"/>
      <w:lvlJc w:val="left"/>
      <w:rPr>
        <w:rFonts w:hint="default"/>
      </w:rPr>
    </w:lvl>
    <w:lvl w:ilvl="6" w:tplc="E86C1982">
      <w:start w:val="1"/>
      <w:numFmt w:val="bullet"/>
      <w:lvlText w:val="•"/>
      <w:lvlJc w:val="left"/>
      <w:rPr>
        <w:rFonts w:hint="default"/>
      </w:rPr>
    </w:lvl>
    <w:lvl w:ilvl="7" w:tplc="17CE8E8E">
      <w:start w:val="1"/>
      <w:numFmt w:val="bullet"/>
      <w:lvlText w:val="•"/>
      <w:lvlJc w:val="left"/>
      <w:rPr>
        <w:rFonts w:hint="default"/>
      </w:rPr>
    </w:lvl>
    <w:lvl w:ilvl="8" w:tplc="4EAC9E2C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589A61AF"/>
    <w:multiLevelType w:val="hybridMultilevel"/>
    <w:tmpl w:val="79DC7468"/>
    <w:lvl w:ilvl="0" w:tplc="2B2E0D1A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FF7CBF86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2786BB60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F07A0C12">
      <w:start w:val="1"/>
      <w:numFmt w:val="bullet"/>
      <w:lvlText w:val="•"/>
      <w:lvlJc w:val="left"/>
      <w:rPr>
        <w:rFonts w:hint="default"/>
      </w:rPr>
    </w:lvl>
    <w:lvl w:ilvl="4" w:tplc="854C132E">
      <w:start w:val="1"/>
      <w:numFmt w:val="bullet"/>
      <w:lvlText w:val="•"/>
      <w:lvlJc w:val="left"/>
      <w:rPr>
        <w:rFonts w:hint="default"/>
      </w:rPr>
    </w:lvl>
    <w:lvl w:ilvl="5" w:tplc="1DD4CD22">
      <w:start w:val="1"/>
      <w:numFmt w:val="bullet"/>
      <w:lvlText w:val="•"/>
      <w:lvlJc w:val="left"/>
      <w:rPr>
        <w:rFonts w:hint="default"/>
      </w:rPr>
    </w:lvl>
    <w:lvl w:ilvl="6" w:tplc="2B443316">
      <w:start w:val="1"/>
      <w:numFmt w:val="bullet"/>
      <w:lvlText w:val="•"/>
      <w:lvlJc w:val="left"/>
      <w:rPr>
        <w:rFonts w:hint="default"/>
      </w:rPr>
    </w:lvl>
    <w:lvl w:ilvl="7" w:tplc="44C80B22">
      <w:start w:val="1"/>
      <w:numFmt w:val="bullet"/>
      <w:lvlText w:val="•"/>
      <w:lvlJc w:val="left"/>
      <w:rPr>
        <w:rFonts w:hint="default"/>
      </w:rPr>
    </w:lvl>
    <w:lvl w:ilvl="8" w:tplc="6854DCAE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595D7E15"/>
    <w:multiLevelType w:val="multilevel"/>
    <w:tmpl w:val="5860EE72"/>
    <w:styleLink w:val="TableHeadingNumbers"/>
    <w:lvl w:ilvl="0">
      <w:start w:val="1"/>
      <w:numFmt w:val="decimal"/>
      <w:lvlText w:val="Table %1."/>
      <w:lvlJc w:val="left"/>
      <w:pPr>
        <w:ind w:left="907" w:hanging="90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4" w:hanging="9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21" w:hanging="90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28" w:hanging="90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535" w:hanging="90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442" w:hanging="90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49" w:hanging="9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56" w:hanging="90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163" w:hanging="907"/>
      </w:pPr>
      <w:rPr>
        <w:rFonts w:hint="default"/>
      </w:rPr>
    </w:lvl>
  </w:abstractNum>
  <w:abstractNum w:abstractNumId="33" w15:restartNumberingAfterBreak="0">
    <w:nsid w:val="5B9D6CDA"/>
    <w:multiLevelType w:val="hybridMultilevel"/>
    <w:tmpl w:val="FC26DD72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5C707CBA"/>
    <w:multiLevelType w:val="hybridMultilevel"/>
    <w:tmpl w:val="879C10C8"/>
    <w:lvl w:ilvl="0" w:tplc="401026D0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52CE2838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3A6A3CD6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38382FA0">
      <w:start w:val="1"/>
      <w:numFmt w:val="bullet"/>
      <w:lvlText w:val="•"/>
      <w:lvlJc w:val="left"/>
      <w:rPr>
        <w:rFonts w:hint="default"/>
      </w:rPr>
    </w:lvl>
    <w:lvl w:ilvl="4" w:tplc="602C098E">
      <w:start w:val="1"/>
      <w:numFmt w:val="bullet"/>
      <w:lvlText w:val="•"/>
      <w:lvlJc w:val="left"/>
      <w:rPr>
        <w:rFonts w:hint="default"/>
      </w:rPr>
    </w:lvl>
    <w:lvl w:ilvl="5" w:tplc="053E7144">
      <w:start w:val="1"/>
      <w:numFmt w:val="bullet"/>
      <w:lvlText w:val="•"/>
      <w:lvlJc w:val="left"/>
      <w:rPr>
        <w:rFonts w:hint="default"/>
      </w:rPr>
    </w:lvl>
    <w:lvl w:ilvl="6" w:tplc="C232A694">
      <w:start w:val="1"/>
      <w:numFmt w:val="bullet"/>
      <w:lvlText w:val="•"/>
      <w:lvlJc w:val="left"/>
      <w:rPr>
        <w:rFonts w:hint="default"/>
      </w:rPr>
    </w:lvl>
    <w:lvl w:ilvl="7" w:tplc="FD5C7F02">
      <w:start w:val="1"/>
      <w:numFmt w:val="bullet"/>
      <w:lvlText w:val="•"/>
      <w:lvlJc w:val="left"/>
      <w:rPr>
        <w:rFonts w:hint="default"/>
      </w:rPr>
    </w:lvl>
    <w:lvl w:ilvl="8" w:tplc="13E8EC1A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5DCC1B68"/>
    <w:multiLevelType w:val="hybridMultilevel"/>
    <w:tmpl w:val="35BE41D0"/>
    <w:lvl w:ilvl="0" w:tplc="F1CE0A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F649F"/>
    <w:multiLevelType w:val="multilevel"/>
    <w:tmpl w:val="3BD00EE2"/>
    <w:styleLink w:val="FigureTitles"/>
    <w:lvl w:ilvl="0">
      <w:start w:val="1"/>
      <w:numFmt w:val="decimal"/>
      <w:lvlText w:val="Figure %1."/>
      <w:lvlJc w:val="left"/>
      <w:pPr>
        <w:ind w:left="907" w:hanging="90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4" w:hanging="9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21" w:hanging="90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28" w:hanging="90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535" w:hanging="90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442" w:hanging="90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49" w:hanging="9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56" w:hanging="90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163" w:hanging="907"/>
      </w:pPr>
      <w:rPr>
        <w:rFonts w:hint="default"/>
      </w:rPr>
    </w:lvl>
  </w:abstractNum>
  <w:abstractNum w:abstractNumId="37" w15:restartNumberingAfterBreak="0">
    <w:nsid w:val="69D727A9"/>
    <w:multiLevelType w:val="hybridMultilevel"/>
    <w:tmpl w:val="9A90FA90"/>
    <w:lvl w:ilvl="0" w:tplc="1C184D20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26782772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AFBA18CE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E03C17B0">
      <w:start w:val="1"/>
      <w:numFmt w:val="bullet"/>
      <w:lvlText w:val="•"/>
      <w:lvlJc w:val="left"/>
      <w:rPr>
        <w:rFonts w:hint="default"/>
      </w:rPr>
    </w:lvl>
    <w:lvl w:ilvl="4" w:tplc="2F8A3BAC">
      <w:start w:val="1"/>
      <w:numFmt w:val="bullet"/>
      <w:lvlText w:val="•"/>
      <w:lvlJc w:val="left"/>
      <w:rPr>
        <w:rFonts w:hint="default"/>
      </w:rPr>
    </w:lvl>
    <w:lvl w:ilvl="5" w:tplc="C0CAB664">
      <w:start w:val="1"/>
      <w:numFmt w:val="bullet"/>
      <w:lvlText w:val="•"/>
      <w:lvlJc w:val="left"/>
      <w:rPr>
        <w:rFonts w:hint="default"/>
      </w:rPr>
    </w:lvl>
    <w:lvl w:ilvl="6" w:tplc="94F044C8">
      <w:start w:val="1"/>
      <w:numFmt w:val="bullet"/>
      <w:lvlText w:val="•"/>
      <w:lvlJc w:val="left"/>
      <w:rPr>
        <w:rFonts w:hint="default"/>
      </w:rPr>
    </w:lvl>
    <w:lvl w:ilvl="7" w:tplc="2E12B814">
      <w:start w:val="1"/>
      <w:numFmt w:val="bullet"/>
      <w:lvlText w:val="•"/>
      <w:lvlJc w:val="left"/>
      <w:rPr>
        <w:rFonts w:hint="default"/>
      </w:rPr>
    </w:lvl>
    <w:lvl w:ilvl="8" w:tplc="8F74C288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6E4938B8"/>
    <w:multiLevelType w:val="hybridMultilevel"/>
    <w:tmpl w:val="4D7E4358"/>
    <w:lvl w:ilvl="0" w:tplc="11FC585A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DCC880E0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9F82E924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8A94D136">
      <w:start w:val="1"/>
      <w:numFmt w:val="bullet"/>
      <w:lvlText w:val="•"/>
      <w:lvlJc w:val="left"/>
      <w:rPr>
        <w:rFonts w:hint="default"/>
      </w:rPr>
    </w:lvl>
    <w:lvl w:ilvl="4" w:tplc="AEEC29BA">
      <w:start w:val="1"/>
      <w:numFmt w:val="bullet"/>
      <w:lvlText w:val="•"/>
      <w:lvlJc w:val="left"/>
      <w:rPr>
        <w:rFonts w:hint="default"/>
      </w:rPr>
    </w:lvl>
    <w:lvl w:ilvl="5" w:tplc="178CB9BC">
      <w:start w:val="1"/>
      <w:numFmt w:val="bullet"/>
      <w:lvlText w:val="•"/>
      <w:lvlJc w:val="left"/>
      <w:rPr>
        <w:rFonts w:hint="default"/>
      </w:rPr>
    </w:lvl>
    <w:lvl w:ilvl="6" w:tplc="050E5CC0">
      <w:start w:val="1"/>
      <w:numFmt w:val="bullet"/>
      <w:lvlText w:val="•"/>
      <w:lvlJc w:val="left"/>
      <w:rPr>
        <w:rFonts w:hint="default"/>
      </w:rPr>
    </w:lvl>
    <w:lvl w:ilvl="7" w:tplc="B8CCE36C">
      <w:start w:val="1"/>
      <w:numFmt w:val="bullet"/>
      <w:lvlText w:val="•"/>
      <w:lvlJc w:val="left"/>
      <w:rPr>
        <w:rFonts w:hint="default"/>
      </w:rPr>
    </w:lvl>
    <w:lvl w:ilvl="8" w:tplc="64C0AA7A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73107305"/>
    <w:multiLevelType w:val="multilevel"/>
    <w:tmpl w:val="79262C7A"/>
    <w:styleLink w:val="Numberedlist20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40" w15:restartNumberingAfterBreak="0">
    <w:nsid w:val="75FD4841"/>
    <w:multiLevelType w:val="hybridMultilevel"/>
    <w:tmpl w:val="35346E76"/>
    <w:lvl w:ilvl="0" w:tplc="9200729C">
      <w:start w:val="1"/>
      <w:numFmt w:val="lowerLetter"/>
      <w:lvlText w:val="(%1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2575" w:hanging="360"/>
      </w:pPr>
    </w:lvl>
    <w:lvl w:ilvl="2" w:tplc="0C09001B" w:tentative="1">
      <w:start w:val="1"/>
      <w:numFmt w:val="lowerRoman"/>
      <w:lvlText w:val="%3."/>
      <w:lvlJc w:val="right"/>
      <w:pPr>
        <w:ind w:left="3295" w:hanging="180"/>
      </w:pPr>
    </w:lvl>
    <w:lvl w:ilvl="3" w:tplc="0C09000F" w:tentative="1">
      <w:start w:val="1"/>
      <w:numFmt w:val="decimal"/>
      <w:lvlText w:val="%4."/>
      <w:lvlJc w:val="left"/>
      <w:pPr>
        <w:ind w:left="4015" w:hanging="360"/>
      </w:pPr>
    </w:lvl>
    <w:lvl w:ilvl="4" w:tplc="0C090019" w:tentative="1">
      <w:start w:val="1"/>
      <w:numFmt w:val="lowerLetter"/>
      <w:lvlText w:val="%5."/>
      <w:lvlJc w:val="left"/>
      <w:pPr>
        <w:ind w:left="4735" w:hanging="360"/>
      </w:pPr>
    </w:lvl>
    <w:lvl w:ilvl="5" w:tplc="0C09001B" w:tentative="1">
      <w:start w:val="1"/>
      <w:numFmt w:val="lowerRoman"/>
      <w:lvlText w:val="%6."/>
      <w:lvlJc w:val="right"/>
      <w:pPr>
        <w:ind w:left="5455" w:hanging="180"/>
      </w:pPr>
    </w:lvl>
    <w:lvl w:ilvl="6" w:tplc="0C09000F" w:tentative="1">
      <w:start w:val="1"/>
      <w:numFmt w:val="decimal"/>
      <w:lvlText w:val="%7."/>
      <w:lvlJc w:val="left"/>
      <w:pPr>
        <w:ind w:left="6175" w:hanging="360"/>
      </w:pPr>
    </w:lvl>
    <w:lvl w:ilvl="7" w:tplc="0C090019" w:tentative="1">
      <w:start w:val="1"/>
      <w:numFmt w:val="lowerLetter"/>
      <w:lvlText w:val="%8."/>
      <w:lvlJc w:val="left"/>
      <w:pPr>
        <w:ind w:left="6895" w:hanging="360"/>
      </w:pPr>
    </w:lvl>
    <w:lvl w:ilvl="8" w:tplc="0C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1" w15:restartNumberingAfterBreak="0">
    <w:nsid w:val="7AAB3FA5"/>
    <w:multiLevelType w:val="hybridMultilevel"/>
    <w:tmpl w:val="EC6EFF6E"/>
    <w:lvl w:ilvl="0" w:tplc="B1DA7EEA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63D8EAC4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1B5CE2CA">
      <w:start w:val="1"/>
      <w:numFmt w:val="bullet"/>
      <w:lvlText w:val="•"/>
      <w:lvlJc w:val="left"/>
      <w:rPr>
        <w:rFonts w:hint="default"/>
      </w:rPr>
    </w:lvl>
    <w:lvl w:ilvl="3" w:tplc="14B4C1AC">
      <w:start w:val="1"/>
      <w:numFmt w:val="bullet"/>
      <w:lvlText w:val="•"/>
      <w:lvlJc w:val="left"/>
      <w:rPr>
        <w:rFonts w:hint="default"/>
      </w:rPr>
    </w:lvl>
    <w:lvl w:ilvl="4" w:tplc="5C6E83A2">
      <w:start w:val="1"/>
      <w:numFmt w:val="bullet"/>
      <w:lvlText w:val="•"/>
      <w:lvlJc w:val="left"/>
      <w:rPr>
        <w:rFonts w:hint="default"/>
      </w:rPr>
    </w:lvl>
    <w:lvl w:ilvl="5" w:tplc="40FC815A">
      <w:start w:val="1"/>
      <w:numFmt w:val="bullet"/>
      <w:lvlText w:val="•"/>
      <w:lvlJc w:val="left"/>
      <w:rPr>
        <w:rFonts w:hint="default"/>
      </w:rPr>
    </w:lvl>
    <w:lvl w:ilvl="6" w:tplc="DB921728">
      <w:start w:val="1"/>
      <w:numFmt w:val="bullet"/>
      <w:lvlText w:val="•"/>
      <w:lvlJc w:val="left"/>
      <w:rPr>
        <w:rFonts w:hint="default"/>
      </w:rPr>
    </w:lvl>
    <w:lvl w:ilvl="7" w:tplc="DDA467D6">
      <w:start w:val="1"/>
      <w:numFmt w:val="bullet"/>
      <w:lvlText w:val="•"/>
      <w:lvlJc w:val="left"/>
      <w:rPr>
        <w:rFonts w:hint="default"/>
      </w:rPr>
    </w:lvl>
    <w:lvl w:ilvl="8" w:tplc="E3783266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7E6E0EDA"/>
    <w:multiLevelType w:val="hybridMultilevel"/>
    <w:tmpl w:val="E0DACFB2"/>
    <w:lvl w:ilvl="0" w:tplc="9F82E924">
      <w:start w:val="1"/>
      <w:numFmt w:val="lowerRoman"/>
      <w:lvlText w:val="(%1)"/>
      <w:lvlJc w:val="left"/>
      <w:pPr>
        <w:ind w:left="-68" w:hanging="360"/>
      </w:pPr>
      <w:rPr>
        <w:rFonts w:ascii="Calibri" w:eastAsia="Calibri" w:hAnsi="Calibri" w:hint="default"/>
        <w:sz w:val="24"/>
        <w:szCs w:val="24"/>
      </w:rPr>
    </w:lvl>
    <w:lvl w:ilvl="1" w:tplc="0C090019">
      <w:start w:val="1"/>
      <w:numFmt w:val="lowerLetter"/>
      <w:lvlText w:val="%2."/>
      <w:lvlJc w:val="left"/>
      <w:pPr>
        <w:ind w:left="652" w:hanging="360"/>
      </w:pPr>
    </w:lvl>
    <w:lvl w:ilvl="2" w:tplc="0C09001B" w:tentative="1">
      <w:start w:val="1"/>
      <w:numFmt w:val="lowerRoman"/>
      <w:lvlText w:val="%3."/>
      <w:lvlJc w:val="right"/>
      <w:pPr>
        <w:ind w:left="1372" w:hanging="180"/>
      </w:pPr>
    </w:lvl>
    <w:lvl w:ilvl="3" w:tplc="0C09000F" w:tentative="1">
      <w:start w:val="1"/>
      <w:numFmt w:val="decimal"/>
      <w:lvlText w:val="%4."/>
      <w:lvlJc w:val="left"/>
      <w:pPr>
        <w:ind w:left="2092" w:hanging="360"/>
      </w:pPr>
    </w:lvl>
    <w:lvl w:ilvl="4" w:tplc="0C090019" w:tentative="1">
      <w:start w:val="1"/>
      <w:numFmt w:val="lowerLetter"/>
      <w:lvlText w:val="%5."/>
      <w:lvlJc w:val="left"/>
      <w:pPr>
        <w:ind w:left="2812" w:hanging="360"/>
      </w:pPr>
    </w:lvl>
    <w:lvl w:ilvl="5" w:tplc="0C09001B" w:tentative="1">
      <w:start w:val="1"/>
      <w:numFmt w:val="lowerRoman"/>
      <w:lvlText w:val="%6."/>
      <w:lvlJc w:val="right"/>
      <w:pPr>
        <w:ind w:left="3532" w:hanging="180"/>
      </w:pPr>
    </w:lvl>
    <w:lvl w:ilvl="6" w:tplc="0C09000F" w:tentative="1">
      <w:start w:val="1"/>
      <w:numFmt w:val="decimal"/>
      <w:lvlText w:val="%7."/>
      <w:lvlJc w:val="left"/>
      <w:pPr>
        <w:ind w:left="4252" w:hanging="360"/>
      </w:pPr>
    </w:lvl>
    <w:lvl w:ilvl="7" w:tplc="0C090019" w:tentative="1">
      <w:start w:val="1"/>
      <w:numFmt w:val="lowerLetter"/>
      <w:lvlText w:val="%8."/>
      <w:lvlJc w:val="left"/>
      <w:pPr>
        <w:ind w:left="4972" w:hanging="360"/>
      </w:pPr>
    </w:lvl>
    <w:lvl w:ilvl="8" w:tplc="0C09001B" w:tentative="1">
      <w:start w:val="1"/>
      <w:numFmt w:val="lowerRoman"/>
      <w:lvlText w:val="%9."/>
      <w:lvlJc w:val="right"/>
      <w:pPr>
        <w:ind w:left="5692" w:hanging="180"/>
      </w:pPr>
    </w:lvl>
  </w:abstractNum>
  <w:num w:numId="1">
    <w:abstractNumId w:val="39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2"/>
  </w:num>
  <w:num w:numId="7">
    <w:abstractNumId w:val="36"/>
  </w:num>
  <w:num w:numId="8">
    <w:abstractNumId w:val="26"/>
  </w:num>
  <w:num w:numId="9">
    <w:abstractNumId w:val="14"/>
  </w:num>
  <w:num w:numId="10">
    <w:abstractNumId w:val="41"/>
  </w:num>
  <w:num w:numId="11">
    <w:abstractNumId w:val="38"/>
  </w:num>
  <w:num w:numId="12">
    <w:abstractNumId w:val="31"/>
  </w:num>
  <w:num w:numId="13">
    <w:abstractNumId w:val="30"/>
  </w:num>
  <w:num w:numId="14">
    <w:abstractNumId w:val="18"/>
  </w:num>
  <w:num w:numId="15">
    <w:abstractNumId w:val="4"/>
  </w:num>
  <w:num w:numId="16">
    <w:abstractNumId w:val="20"/>
  </w:num>
  <w:num w:numId="17">
    <w:abstractNumId w:val="23"/>
  </w:num>
  <w:num w:numId="18">
    <w:abstractNumId w:val="25"/>
  </w:num>
  <w:num w:numId="19">
    <w:abstractNumId w:val="8"/>
  </w:num>
  <w:num w:numId="20">
    <w:abstractNumId w:val="21"/>
  </w:num>
  <w:num w:numId="21">
    <w:abstractNumId w:val="9"/>
  </w:num>
  <w:num w:numId="22">
    <w:abstractNumId w:val="7"/>
  </w:num>
  <w:num w:numId="23">
    <w:abstractNumId w:val="11"/>
  </w:num>
  <w:num w:numId="24">
    <w:abstractNumId w:val="29"/>
  </w:num>
  <w:num w:numId="25">
    <w:abstractNumId w:val="28"/>
  </w:num>
  <w:num w:numId="26">
    <w:abstractNumId w:val="2"/>
  </w:num>
  <w:num w:numId="27">
    <w:abstractNumId w:val="22"/>
  </w:num>
  <w:num w:numId="28">
    <w:abstractNumId w:val="34"/>
  </w:num>
  <w:num w:numId="29">
    <w:abstractNumId w:val="10"/>
  </w:num>
  <w:num w:numId="30">
    <w:abstractNumId w:val="3"/>
  </w:num>
  <w:num w:numId="31">
    <w:abstractNumId w:val="27"/>
  </w:num>
  <w:num w:numId="32">
    <w:abstractNumId w:val="12"/>
  </w:num>
  <w:num w:numId="33">
    <w:abstractNumId w:val="35"/>
  </w:num>
  <w:num w:numId="34">
    <w:abstractNumId w:val="19"/>
  </w:num>
  <w:num w:numId="35">
    <w:abstractNumId w:val="16"/>
  </w:num>
  <w:num w:numId="36">
    <w:abstractNumId w:val="13"/>
  </w:num>
  <w:num w:numId="37">
    <w:abstractNumId w:val="42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40"/>
  </w:num>
  <w:num w:numId="41">
    <w:abstractNumId w:val="0"/>
  </w:num>
  <w:num w:numId="42">
    <w:abstractNumId w:val="15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6">
    <w:abstractNumId w:val="37"/>
  </w:num>
  <w:num w:numId="47">
    <w:abstractNumId w:val="24"/>
  </w:num>
  <w:num w:numId="48">
    <w:abstractNumId w:val="33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3B"/>
    <w:rsid w:val="00010981"/>
    <w:rsid w:val="0008624E"/>
    <w:rsid w:val="0010529C"/>
    <w:rsid w:val="00131B68"/>
    <w:rsid w:val="00172046"/>
    <w:rsid w:val="00226AF4"/>
    <w:rsid w:val="00240FD7"/>
    <w:rsid w:val="00270FCF"/>
    <w:rsid w:val="0027634D"/>
    <w:rsid w:val="00305B1A"/>
    <w:rsid w:val="00307C66"/>
    <w:rsid w:val="003B2FFB"/>
    <w:rsid w:val="003B5E62"/>
    <w:rsid w:val="003D3AC4"/>
    <w:rsid w:val="003D7D3E"/>
    <w:rsid w:val="003F5C42"/>
    <w:rsid w:val="0041019F"/>
    <w:rsid w:val="004A72BE"/>
    <w:rsid w:val="0050241B"/>
    <w:rsid w:val="00524E79"/>
    <w:rsid w:val="005C4D9D"/>
    <w:rsid w:val="005D61A2"/>
    <w:rsid w:val="005E4EE5"/>
    <w:rsid w:val="005F0F3D"/>
    <w:rsid w:val="006074CE"/>
    <w:rsid w:val="00633AFD"/>
    <w:rsid w:val="006F166B"/>
    <w:rsid w:val="007245E3"/>
    <w:rsid w:val="007A2758"/>
    <w:rsid w:val="007E15D5"/>
    <w:rsid w:val="007F1077"/>
    <w:rsid w:val="00802C74"/>
    <w:rsid w:val="00876455"/>
    <w:rsid w:val="008964BF"/>
    <w:rsid w:val="009104C8"/>
    <w:rsid w:val="00981E73"/>
    <w:rsid w:val="00983E38"/>
    <w:rsid w:val="00A065FD"/>
    <w:rsid w:val="00AB217A"/>
    <w:rsid w:val="00AD0ACD"/>
    <w:rsid w:val="00AF6B68"/>
    <w:rsid w:val="00B95C11"/>
    <w:rsid w:val="00BE4EBF"/>
    <w:rsid w:val="00C93F19"/>
    <w:rsid w:val="00CC6605"/>
    <w:rsid w:val="00CC68A4"/>
    <w:rsid w:val="00DD3F27"/>
    <w:rsid w:val="00E34A84"/>
    <w:rsid w:val="00E87A3B"/>
    <w:rsid w:val="00EA6C7A"/>
    <w:rsid w:val="00F4205A"/>
    <w:rsid w:val="00F4235E"/>
    <w:rsid w:val="00F544A9"/>
    <w:rsid w:val="00F60638"/>
    <w:rsid w:val="00F6362A"/>
    <w:rsid w:val="00F6528F"/>
    <w:rsid w:val="00FB4290"/>
    <w:rsid w:val="00FE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ED8E8D5-4492-462A-B638-28297152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A3B"/>
    <w:pPr>
      <w:suppressAutoHyphens/>
      <w:spacing w:before="180" w:after="60" w:line="28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87A3B"/>
    <w:pPr>
      <w:keepNext/>
      <w:keepLines/>
      <w:spacing w:before="360" w:after="120" w:line="460" w:lineRule="atLeast"/>
      <w:contextualSpacing/>
      <w:outlineLvl w:val="0"/>
    </w:pPr>
    <w:rPr>
      <w:rFonts w:asciiTheme="majorHAnsi" w:eastAsiaTheme="majorEastAsia" w:hAnsiTheme="majorHAnsi" w:cstheme="majorBidi"/>
      <w:bCs/>
      <w:color w:val="44546A" w:themeColor="text2"/>
      <w:sz w:val="4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87A3B"/>
    <w:pPr>
      <w:spacing w:line="400" w:lineRule="atLeast"/>
      <w:outlineLvl w:val="1"/>
    </w:pPr>
    <w:rPr>
      <w:bCs w:val="0"/>
      <w:sz w:val="3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87A3B"/>
    <w:pPr>
      <w:spacing w:line="340" w:lineRule="atLeast"/>
      <w:outlineLvl w:val="2"/>
    </w:pPr>
    <w:rPr>
      <w:bCs/>
      <w:sz w:val="3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E87A3B"/>
    <w:pPr>
      <w:spacing w:before="240" w:line="300" w:lineRule="atLeast"/>
      <w:outlineLvl w:val="3"/>
    </w:pPr>
    <w:rPr>
      <w:iCs/>
      <w:sz w:val="26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E87A3B"/>
    <w:pPr>
      <w:outlineLvl w:val="4"/>
    </w:pPr>
    <w:rPr>
      <w:i/>
      <w:color w:val="2E74B5" w:themeColor="accent1" w:themeShade="BF"/>
      <w:sz w:val="22"/>
    </w:rPr>
  </w:style>
  <w:style w:type="paragraph" w:styleId="Heading6">
    <w:name w:val="heading 6"/>
    <w:basedOn w:val="Heading5"/>
    <w:next w:val="Normal"/>
    <w:link w:val="Heading6Char"/>
    <w:uiPriority w:val="9"/>
    <w:semiHidden/>
    <w:unhideWhenUsed/>
    <w:qFormat/>
    <w:rsid w:val="00E87A3B"/>
    <w:pPr>
      <w:spacing w:before="40"/>
      <w:outlineLvl w:val="5"/>
    </w:pPr>
    <w:rPr>
      <w:color w:val="1F4D78" w:themeColor="accent1" w:themeShade="7F"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E87A3B"/>
    <w:pPr>
      <w:outlineLvl w:val="6"/>
    </w:pPr>
    <w:rPr>
      <w:i w:val="0"/>
      <w:iCs w:val="0"/>
    </w:rPr>
  </w:style>
  <w:style w:type="paragraph" w:styleId="Heading8">
    <w:name w:val="heading 8"/>
    <w:basedOn w:val="Heading7"/>
    <w:next w:val="Normal"/>
    <w:link w:val="Heading8Char"/>
    <w:uiPriority w:val="9"/>
    <w:semiHidden/>
    <w:unhideWhenUsed/>
    <w:qFormat/>
    <w:rsid w:val="00E87A3B"/>
    <w:pPr>
      <w:outlineLvl w:val="7"/>
    </w:pPr>
    <w:rPr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E87A3B"/>
    <w:p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A3B"/>
    <w:rPr>
      <w:rFonts w:asciiTheme="majorHAnsi" w:eastAsiaTheme="majorEastAsia" w:hAnsiTheme="majorHAnsi" w:cstheme="majorBidi"/>
      <w:bCs/>
      <w:color w:val="44546A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87A3B"/>
    <w:rPr>
      <w:rFonts w:asciiTheme="majorHAnsi" w:eastAsiaTheme="majorEastAsia" w:hAnsiTheme="majorHAnsi" w:cstheme="majorBidi"/>
      <w:color w:val="44546A" w:themeColor="text2"/>
      <w:sz w:val="3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A3B"/>
    <w:rPr>
      <w:rFonts w:asciiTheme="majorHAnsi" w:eastAsiaTheme="majorEastAsia" w:hAnsiTheme="majorHAnsi" w:cstheme="majorBidi"/>
      <w:bCs/>
      <w:color w:val="44546A" w:themeColor="text2"/>
      <w:sz w:val="3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7A3B"/>
    <w:rPr>
      <w:rFonts w:asciiTheme="majorHAnsi" w:eastAsiaTheme="majorEastAsia" w:hAnsiTheme="majorHAnsi" w:cstheme="majorBidi"/>
      <w:bCs/>
      <w:iCs/>
      <w:color w:val="44546A" w:themeColor="text2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A3B"/>
    <w:rPr>
      <w:rFonts w:asciiTheme="majorHAnsi" w:eastAsiaTheme="majorEastAsia" w:hAnsiTheme="majorHAnsi" w:cstheme="majorBidi"/>
      <w:bCs/>
      <w:i/>
      <w:iCs/>
      <w:color w:val="2E74B5" w:themeColor="accent1" w:themeShade="BF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A3B"/>
    <w:rPr>
      <w:rFonts w:asciiTheme="majorHAnsi" w:eastAsiaTheme="majorEastAsia" w:hAnsiTheme="majorHAnsi" w:cstheme="majorBidi"/>
      <w:bCs/>
      <w:i/>
      <w:iCs/>
      <w:color w:val="1F4D78" w:themeColor="accent1" w:themeShade="7F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A3B"/>
    <w:rPr>
      <w:rFonts w:asciiTheme="majorHAnsi" w:eastAsiaTheme="majorEastAsia" w:hAnsiTheme="majorHAnsi" w:cstheme="majorBidi"/>
      <w:bCs/>
      <w:color w:val="1F4D78" w:themeColor="accent1" w:themeShade="7F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A3B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A3B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</w:rPr>
  </w:style>
  <w:style w:type="paragraph" w:customStyle="1" w:styleId="NormalIndented">
    <w:name w:val="Normal Indented"/>
    <w:basedOn w:val="Normal"/>
    <w:qFormat/>
    <w:rsid w:val="00E87A3B"/>
    <w:pPr>
      <w:ind w:left="284"/>
    </w:pPr>
  </w:style>
  <w:style w:type="paragraph" w:styleId="Title">
    <w:name w:val="Title"/>
    <w:basedOn w:val="Heading1"/>
    <w:next w:val="Normal"/>
    <w:link w:val="TitleChar"/>
    <w:uiPriority w:val="10"/>
    <w:qFormat/>
    <w:rsid w:val="00E87A3B"/>
    <w:pPr>
      <w:keepNext w:val="0"/>
      <w:spacing w:before="8400" w:line="480" w:lineRule="atLeast"/>
      <w:jc w:val="right"/>
    </w:pPr>
    <w:rPr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7A3B"/>
    <w:rPr>
      <w:rFonts w:asciiTheme="majorHAnsi" w:eastAsiaTheme="majorEastAsia" w:hAnsiTheme="majorHAnsi" w:cstheme="majorBidi"/>
      <w:bCs/>
      <w:color w:val="44546A" w:themeColor="text2"/>
      <w:kern w:val="28"/>
      <w:sz w:val="40"/>
      <w:szCs w:val="52"/>
    </w:rPr>
  </w:style>
  <w:style w:type="paragraph" w:styleId="Subtitle">
    <w:name w:val="Subtitle"/>
    <w:basedOn w:val="Title"/>
    <w:next w:val="Normal"/>
    <w:link w:val="SubtitleChar"/>
    <w:uiPriority w:val="11"/>
    <w:qFormat/>
    <w:rsid w:val="00E87A3B"/>
    <w:pPr>
      <w:numPr>
        <w:ilvl w:val="1"/>
      </w:numPr>
      <w:spacing w:before="360" w:line="260" w:lineRule="atLeast"/>
    </w:pPr>
    <w:rPr>
      <w:b/>
      <w:iCs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7A3B"/>
    <w:rPr>
      <w:rFonts w:asciiTheme="majorHAnsi" w:eastAsiaTheme="majorEastAsia" w:hAnsiTheme="majorHAnsi" w:cstheme="majorBidi"/>
      <w:b/>
      <w:bCs/>
      <w:iCs/>
      <w:color w:val="44546A" w:themeColor="text2"/>
      <w:kern w:val="28"/>
      <w:sz w:val="20"/>
      <w:szCs w:val="24"/>
    </w:rPr>
  </w:style>
  <w:style w:type="paragraph" w:customStyle="1" w:styleId="Bullet1">
    <w:name w:val="Bullet 1"/>
    <w:basedOn w:val="Normal"/>
    <w:qFormat/>
    <w:rsid w:val="00E87A3B"/>
    <w:pPr>
      <w:numPr>
        <w:numId w:val="1"/>
      </w:numPr>
      <w:spacing w:before="120"/>
    </w:pPr>
  </w:style>
  <w:style w:type="paragraph" w:customStyle="1" w:styleId="Bullet2">
    <w:name w:val="Bullet 2"/>
    <w:basedOn w:val="Bullet1"/>
    <w:qFormat/>
    <w:rsid w:val="00E87A3B"/>
    <w:pPr>
      <w:numPr>
        <w:ilvl w:val="1"/>
      </w:numPr>
    </w:pPr>
  </w:style>
  <w:style w:type="paragraph" w:customStyle="1" w:styleId="Bullet3">
    <w:name w:val="Bullet 3"/>
    <w:basedOn w:val="Bullet2"/>
    <w:qFormat/>
    <w:rsid w:val="00E87A3B"/>
    <w:pPr>
      <w:numPr>
        <w:ilvl w:val="2"/>
      </w:numPr>
    </w:pPr>
  </w:style>
  <w:style w:type="paragraph" w:customStyle="1" w:styleId="NumberedList1">
    <w:name w:val="Numbered List 1"/>
    <w:basedOn w:val="Normal"/>
    <w:qFormat/>
    <w:rsid w:val="00E87A3B"/>
    <w:pPr>
      <w:numPr>
        <w:numId w:val="3"/>
      </w:numPr>
      <w:ind w:left="397" w:hanging="397"/>
    </w:pPr>
  </w:style>
  <w:style w:type="paragraph" w:customStyle="1" w:styleId="NumberedList2">
    <w:name w:val="Numbered List 2"/>
    <w:basedOn w:val="NumberedList1"/>
    <w:qFormat/>
    <w:rsid w:val="00E87A3B"/>
    <w:pPr>
      <w:numPr>
        <w:ilvl w:val="1"/>
      </w:numPr>
      <w:spacing w:before="120"/>
      <w:ind w:left="681" w:hanging="397"/>
    </w:pPr>
  </w:style>
  <w:style w:type="paragraph" w:customStyle="1" w:styleId="NumberedList3">
    <w:name w:val="Numbered List 3"/>
    <w:basedOn w:val="NumberedList2"/>
    <w:qFormat/>
    <w:rsid w:val="00E87A3B"/>
    <w:pPr>
      <w:numPr>
        <w:ilvl w:val="2"/>
      </w:numPr>
      <w:ind w:left="964" w:hanging="397"/>
    </w:pPr>
  </w:style>
  <w:style w:type="paragraph" w:customStyle="1" w:styleId="Heading1Numbered">
    <w:name w:val="Heading 1 Numbered"/>
    <w:basedOn w:val="Heading1"/>
    <w:next w:val="Normal"/>
    <w:qFormat/>
    <w:rsid w:val="00E87A3B"/>
    <w:pPr>
      <w:numPr>
        <w:numId w:val="5"/>
      </w:numPr>
    </w:pPr>
  </w:style>
  <w:style w:type="paragraph" w:customStyle="1" w:styleId="Heading2Numbered">
    <w:name w:val="Heading 2 Numbered"/>
    <w:basedOn w:val="Heading2"/>
    <w:next w:val="Normal"/>
    <w:qFormat/>
    <w:rsid w:val="00E87A3B"/>
    <w:pPr>
      <w:numPr>
        <w:ilvl w:val="1"/>
        <w:numId w:val="5"/>
      </w:numPr>
    </w:pPr>
    <w:rPr>
      <w:bCs/>
    </w:rPr>
  </w:style>
  <w:style w:type="paragraph" w:customStyle="1" w:styleId="Heading3Numbered">
    <w:name w:val="Heading 3 Numbered"/>
    <w:basedOn w:val="Heading3"/>
    <w:next w:val="Normal"/>
    <w:qFormat/>
    <w:rsid w:val="00E87A3B"/>
    <w:pPr>
      <w:numPr>
        <w:ilvl w:val="2"/>
        <w:numId w:val="5"/>
      </w:numPr>
    </w:pPr>
    <w:rPr>
      <w:szCs w:val="22"/>
    </w:rPr>
  </w:style>
  <w:style w:type="numbering" w:customStyle="1" w:styleId="BulletsList">
    <w:name w:val="Bullets List"/>
    <w:uiPriority w:val="99"/>
    <w:rsid w:val="00E87A3B"/>
  </w:style>
  <w:style w:type="numbering" w:customStyle="1" w:styleId="Numberedlist">
    <w:name w:val="Numbered list"/>
    <w:uiPriority w:val="99"/>
    <w:rsid w:val="00E87A3B"/>
  </w:style>
  <w:style w:type="numbering" w:customStyle="1" w:styleId="HeadingsList">
    <w:name w:val="Headings List"/>
    <w:uiPriority w:val="99"/>
    <w:rsid w:val="00E87A3B"/>
  </w:style>
  <w:style w:type="table" w:customStyle="1" w:styleId="PlainTable21">
    <w:name w:val="Plain Table 21"/>
    <w:basedOn w:val="TableNormal"/>
    <w:uiPriority w:val="42"/>
    <w:rsid w:val="00E87A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 w:val="0"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E87A3B"/>
    <w:pPr>
      <w:suppressAutoHyphens w:val="0"/>
      <w:contextualSpacing w:val="0"/>
      <w:outlineLvl w:val="9"/>
    </w:pPr>
    <w:rPr>
      <w:bCs w:val="0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87A3B"/>
    <w:pPr>
      <w:tabs>
        <w:tab w:val="left" w:pos="454"/>
        <w:tab w:val="right" w:pos="9072"/>
      </w:tabs>
      <w:spacing w:after="180" w:line="230" w:lineRule="atLeast"/>
    </w:pPr>
    <w:rPr>
      <w:b/>
      <w:sz w:val="23"/>
    </w:rPr>
  </w:style>
  <w:style w:type="paragraph" w:styleId="TOC2">
    <w:name w:val="toc 2"/>
    <w:basedOn w:val="Normal"/>
    <w:next w:val="Normal"/>
    <w:autoRedefine/>
    <w:uiPriority w:val="39"/>
    <w:unhideWhenUsed/>
    <w:rsid w:val="00E87A3B"/>
    <w:pPr>
      <w:tabs>
        <w:tab w:val="left" w:pos="454"/>
        <w:tab w:val="right" w:pos="9072"/>
      </w:tabs>
      <w:spacing w:after="180" w:line="230" w:lineRule="atLeast"/>
      <w:ind w:left="454" w:hanging="454"/>
    </w:pPr>
  </w:style>
  <w:style w:type="paragraph" w:styleId="TOC3">
    <w:name w:val="toc 3"/>
    <w:basedOn w:val="Normal"/>
    <w:next w:val="Normal"/>
    <w:autoRedefine/>
    <w:uiPriority w:val="39"/>
    <w:unhideWhenUsed/>
    <w:rsid w:val="00E87A3B"/>
    <w:pPr>
      <w:tabs>
        <w:tab w:val="left" w:pos="1134"/>
        <w:tab w:val="right" w:pos="9072"/>
      </w:tabs>
      <w:spacing w:before="60"/>
      <w:ind w:left="1134" w:hanging="680"/>
    </w:pPr>
  </w:style>
  <w:style w:type="paragraph" w:styleId="Header">
    <w:name w:val="header"/>
    <w:basedOn w:val="Normal"/>
    <w:link w:val="HeaderChar"/>
    <w:uiPriority w:val="99"/>
    <w:unhideWhenUsed/>
    <w:rsid w:val="00E87A3B"/>
    <w:pPr>
      <w:tabs>
        <w:tab w:val="center" w:pos="4513"/>
        <w:tab w:val="right" w:pos="9026"/>
      </w:tabs>
      <w:spacing w:before="0" w:after="0" w:line="180" w:lineRule="atLeast"/>
      <w:jc w:val="right"/>
    </w:pPr>
    <w:rPr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E87A3B"/>
    <w:rPr>
      <w:sz w:val="14"/>
    </w:rPr>
  </w:style>
  <w:style w:type="paragraph" w:styleId="TOC4">
    <w:name w:val="toc 4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660"/>
    </w:pPr>
    <w:rPr>
      <w:rFonts w:eastAsiaTheme="minorEastAsia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1320"/>
    </w:pPr>
    <w:rPr>
      <w:rFonts w:eastAsiaTheme="minorEastAsia"/>
      <w:lang w:eastAsia="en-AU"/>
    </w:rPr>
  </w:style>
  <w:style w:type="numbering" w:customStyle="1" w:styleId="TableHeadingNumbers">
    <w:name w:val="Table Heading Numbers"/>
    <w:uiPriority w:val="99"/>
    <w:rsid w:val="00E87A3B"/>
    <w:pPr>
      <w:numPr>
        <w:numId w:val="6"/>
      </w:numPr>
    </w:pPr>
  </w:style>
  <w:style w:type="paragraph" w:styleId="TOC8">
    <w:name w:val="toc 8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E87A3B"/>
    <w:pPr>
      <w:suppressAutoHyphens w:val="0"/>
      <w:spacing w:before="0" w:after="100" w:line="259" w:lineRule="auto"/>
      <w:ind w:left="1760"/>
    </w:pPr>
    <w:rPr>
      <w:rFonts w:eastAsiaTheme="minorEastAsia"/>
      <w:lang w:eastAsia="en-AU"/>
    </w:rPr>
  </w:style>
  <w:style w:type="paragraph" w:styleId="TableofFigures">
    <w:name w:val="table of figures"/>
    <w:basedOn w:val="Normal"/>
    <w:next w:val="Normal"/>
    <w:uiPriority w:val="99"/>
    <w:unhideWhenUsed/>
    <w:rsid w:val="00E87A3B"/>
    <w:pPr>
      <w:spacing w:after="0"/>
      <w:ind w:left="907" w:hanging="907"/>
    </w:pPr>
  </w:style>
  <w:style w:type="paragraph" w:customStyle="1" w:styleId="IntroPara">
    <w:name w:val="Intro Para"/>
    <w:basedOn w:val="Normal"/>
    <w:qFormat/>
    <w:rsid w:val="00E87A3B"/>
    <w:pPr>
      <w:pBdr>
        <w:bottom w:val="single" w:sz="4" w:space="6" w:color="5B9BD5" w:themeColor="accent1"/>
      </w:pBdr>
    </w:pPr>
    <w:rPr>
      <w:sz w:val="24"/>
    </w:rPr>
  </w:style>
  <w:style w:type="table" w:styleId="TableGrid">
    <w:name w:val="Table Grid"/>
    <w:basedOn w:val="TableNormal"/>
    <w:uiPriority w:val="59"/>
    <w:rsid w:val="00E8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igureTitles">
    <w:name w:val="Figure Titles"/>
    <w:uiPriority w:val="99"/>
    <w:rsid w:val="00E87A3B"/>
    <w:pPr>
      <w:numPr>
        <w:numId w:val="7"/>
      </w:numPr>
    </w:pPr>
  </w:style>
  <w:style w:type="character" w:styleId="Hyperlink">
    <w:name w:val="Hyperlink"/>
    <w:basedOn w:val="DefaultParagraphFont"/>
    <w:uiPriority w:val="99"/>
    <w:rsid w:val="00E87A3B"/>
    <w:rPr>
      <w:rFonts w:asciiTheme="minorHAnsi" w:hAnsiTheme="minorHAnsi" w:cs="MuseoSans-500"/>
      <w:color w:val="auto"/>
      <w:u w:val="single" w:color="0070C0"/>
    </w:rPr>
  </w:style>
  <w:style w:type="character" w:styleId="IntenseEmphasis">
    <w:name w:val="Intense Emphasis"/>
    <w:basedOn w:val="DefaultParagraphFont"/>
    <w:uiPriority w:val="21"/>
    <w:qFormat/>
    <w:rsid w:val="00E87A3B"/>
    <w:rPr>
      <w:b/>
      <w:i/>
      <w:iCs/>
      <w:color w:val="auto"/>
    </w:rPr>
  </w:style>
  <w:style w:type="character" w:styleId="Strong">
    <w:name w:val="Strong"/>
    <w:basedOn w:val="DefaultParagraphFont"/>
    <w:uiPriority w:val="22"/>
    <w:qFormat/>
    <w:rsid w:val="00E87A3B"/>
    <w:rPr>
      <w:b/>
      <w:bCs/>
    </w:rPr>
  </w:style>
  <w:style w:type="character" w:styleId="Emphasis">
    <w:name w:val="Emphasis"/>
    <w:basedOn w:val="DefaultParagraphFont"/>
    <w:uiPriority w:val="20"/>
    <w:qFormat/>
    <w:rsid w:val="00E87A3B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E87A3B"/>
    <w:pPr>
      <w:spacing w:before="200" w:after="120"/>
    </w:pPr>
    <w:rPr>
      <w:b/>
      <w:iCs/>
      <w:color w:val="000000" w:themeColor="text1"/>
      <w:szCs w:val="18"/>
    </w:rPr>
  </w:style>
  <w:style w:type="paragraph" w:styleId="Footer">
    <w:name w:val="footer"/>
    <w:basedOn w:val="Normal"/>
    <w:link w:val="FooterChar"/>
    <w:uiPriority w:val="99"/>
    <w:unhideWhenUsed/>
    <w:rsid w:val="00E87A3B"/>
    <w:pPr>
      <w:tabs>
        <w:tab w:val="center" w:pos="4513"/>
        <w:tab w:val="center" w:pos="8819"/>
        <w:tab w:val="right" w:pos="9026"/>
      </w:tabs>
      <w:spacing w:before="120" w:after="0" w:line="180" w:lineRule="atLeast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E87A3B"/>
    <w:rPr>
      <w:sz w:val="14"/>
    </w:rPr>
  </w:style>
  <w:style w:type="paragraph" w:customStyle="1" w:styleId="Boxed1Text">
    <w:name w:val="Boxed 1 Text"/>
    <w:basedOn w:val="Normal"/>
    <w:qFormat/>
    <w:rsid w:val="00E87A3B"/>
    <w:pPr>
      <w:pBdr>
        <w:top w:val="single" w:sz="4" w:space="14" w:color="DEEAF6" w:themeColor="accent1" w:themeTint="33"/>
        <w:left w:val="single" w:sz="4" w:space="14" w:color="DEEAF6" w:themeColor="accent1" w:themeTint="33"/>
        <w:bottom w:val="single" w:sz="4" w:space="14" w:color="DEEAF6" w:themeColor="accent1" w:themeTint="33"/>
        <w:right w:val="single" w:sz="4" w:space="14" w:color="DEEAF6" w:themeColor="accent1" w:themeTint="33"/>
      </w:pBdr>
      <w:shd w:val="clear" w:color="auto" w:fill="DEEAF6" w:themeFill="accent1" w:themeFillTint="33"/>
      <w:ind w:left="284" w:right="284"/>
    </w:pPr>
  </w:style>
  <w:style w:type="paragraph" w:customStyle="1" w:styleId="Boxed1Heading">
    <w:name w:val="Boxed 1 Heading"/>
    <w:basedOn w:val="Boxed1Text"/>
    <w:qFormat/>
    <w:rsid w:val="00E87A3B"/>
    <w:rPr>
      <w:b/>
      <w:sz w:val="24"/>
    </w:rPr>
  </w:style>
  <w:style w:type="paragraph" w:customStyle="1" w:styleId="Boxed2Text">
    <w:name w:val="Boxed 2 Text"/>
    <w:basedOn w:val="Boxed1Text"/>
    <w:qFormat/>
    <w:rsid w:val="00E87A3B"/>
    <w:pPr>
      <w:pBdr>
        <w:top w:val="single" w:sz="4" w:space="14" w:color="5B9BD5" w:themeColor="accent1"/>
        <w:left w:val="single" w:sz="4" w:space="14" w:color="5B9BD5" w:themeColor="accent1"/>
        <w:bottom w:val="single" w:sz="4" w:space="14" w:color="5B9BD5" w:themeColor="accent1"/>
        <w:right w:val="single" w:sz="4" w:space="14" w:color="5B9BD5" w:themeColor="accent1"/>
      </w:pBdr>
      <w:shd w:val="clear" w:color="auto" w:fill="5B9BD5" w:themeFill="accent1"/>
    </w:pPr>
  </w:style>
  <w:style w:type="paragraph" w:customStyle="1" w:styleId="Boxed2Heading">
    <w:name w:val="Boxed 2 Heading"/>
    <w:basedOn w:val="Boxed2Text"/>
    <w:qFormat/>
    <w:rsid w:val="00E87A3B"/>
    <w:rPr>
      <w:b/>
      <w:sz w:val="24"/>
    </w:rPr>
  </w:style>
  <w:style w:type="character" w:styleId="PageNumber">
    <w:name w:val="page number"/>
    <w:basedOn w:val="DefaultParagraphFont"/>
    <w:uiPriority w:val="99"/>
    <w:unhideWhenUsed/>
    <w:rsid w:val="00E87A3B"/>
  </w:style>
  <w:style w:type="table" w:customStyle="1" w:styleId="TableGridLight1">
    <w:name w:val="Table Grid Light1"/>
    <w:basedOn w:val="TableNormal"/>
    <w:uiPriority w:val="40"/>
    <w:rsid w:val="00E87A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inance1">
    <w:name w:val="Finance 1"/>
    <w:basedOn w:val="TableNormal"/>
    <w:uiPriority w:val="99"/>
    <w:rsid w:val="00E87A3B"/>
    <w:pPr>
      <w:spacing w:before="60" w:after="60" w:line="200" w:lineRule="atLeast"/>
    </w:pPr>
    <w:rPr>
      <w:sz w:val="16"/>
    </w:rPr>
    <w:tblPr>
      <w:tblStyleRowBandSize w:val="1"/>
      <w:tblStyleColBandSize w:val="1"/>
      <w:tblBorders>
        <w:top w:val="single" w:sz="4" w:space="0" w:color="44546A" w:themeColor="text2"/>
        <w:bottom w:val="single" w:sz="4" w:space="0" w:color="44546A" w:themeColor="text2"/>
        <w:insideH w:val="single" w:sz="4" w:space="0" w:color="44546A" w:themeColor="text2"/>
      </w:tblBorders>
      <w:tblCellMar>
        <w:left w:w="85" w:type="dxa"/>
        <w:right w:w="85" w:type="dxa"/>
      </w:tblCellMar>
    </w:tblPr>
    <w:trPr>
      <w:cantSplit/>
    </w:trPr>
    <w:tblStylePr w:type="firstRow">
      <w:rPr>
        <w:b/>
      </w:rPr>
      <w:tblPr/>
      <w:trPr>
        <w:tblHeader/>
      </w:trPr>
      <w:tcPr>
        <w:shd w:val="clear" w:color="auto" w:fill="44546A" w:themeFill="text2"/>
      </w:tcPr>
    </w:tblStylePr>
    <w:tblStylePr w:type="lastRow">
      <w:tblPr/>
      <w:tcPr>
        <w:shd w:val="clear" w:color="auto" w:fill="44546A" w:themeFill="text2"/>
      </w:tcPr>
    </w:tblStylePr>
    <w:tblStylePr w:type="firstCol">
      <w:tblPr/>
      <w:tcPr>
        <w:tcBorders>
          <w:insideH w:val="single" w:sz="4" w:space="0" w:color="FFFFFF" w:themeColor="background1"/>
        </w:tcBorders>
        <w:shd w:val="clear" w:color="auto" w:fill="44546A" w:themeFill="text2"/>
      </w:tcPr>
    </w:tblStylePr>
    <w:tblStylePr w:type="lastCol">
      <w:tblPr/>
      <w:tcPr>
        <w:shd w:val="clear" w:color="auto" w:fill="BFBFBF" w:themeFill="background1" w:themeFillShade="BF"/>
      </w:tcPr>
    </w:tblStylePr>
    <w:tblStylePr w:type="band1Vert">
      <w:tblPr/>
      <w:tcPr>
        <w:shd w:val="clear" w:color="auto" w:fill="E7E6E6" w:themeFill="background2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7E6E6" w:themeFill="background2"/>
      </w:tcPr>
    </w:tblStylePr>
    <w:tblStylePr w:type="band2Horz">
      <w:rPr>
        <w:color w:val="auto"/>
      </w:rPr>
      <w:tblPr/>
      <w:tcPr>
        <w:shd w:val="clear" w:color="auto" w:fill="FFFFFF" w:themeFill="background1"/>
      </w:tcPr>
    </w:tblStylePr>
  </w:style>
  <w:style w:type="paragraph" w:customStyle="1" w:styleId="TableText">
    <w:name w:val="Table Text"/>
    <w:basedOn w:val="Normal"/>
    <w:qFormat/>
    <w:rsid w:val="00E87A3B"/>
    <w:pPr>
      <w:spacing w:before="60"/>
    </w:pPr>
    <w:rPr>
      <w:sz w:val="18"/>
    </w:rPr>
  </w:style>
  <w:style w:type="paragraph" w:customStyle="1" w:styleId="TableSourceNotes">
    <w:name w:val="Table Source Notes"/>
    <w:basedOn w:val="TableText"/>
    <w:qFormat/>
    <w:rsid w:val="00E87A3B"/>
    <w:pPr>
      <w:spacing w:before="120" w:line="240" w:lineRule="atLeast"/>
      <w:ind w:left="284" w:hanging="284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7A3B"/>
    <w:pPr>
      <w:spacing w:before="0" w:after="0" w:line="200" w:lineRule="atLeast"/>
      <w:ind w:left="284" w:hanging="284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7A3B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87A3B"/>
    <w:rPr>
      <w:vertAlign w:val="superscript"/>
    </w:rPr>
  </w:style>
  <w:style w:type="paragraph" w:customStyle="1" w:styleId="FootnoteSeparator">
    <w:name w:val="Footnote Separator"/>
    <w:basedOn w:val="Normal"/>
    <w:qFormat/>
    <w:rsid w:val="00E87A3B"/>
    <w:pPr>
      <w:pBdr>
        <w:top w:val="single" w:sz="2" w:space="1" w:color="auto"/>
      </w:pBdr>
      <w:spacing w:before="0"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87A3B"/>
    <w:rPr>
      <w:color w:val="808080"/>
    </w:rPr>
  </w:style>
  <w:style w:type="character" w:customStyle="1" w:styleId="Classification">
    <w:name w:val="Classification"/>
    <w:basedOn w:val="DefaultParagraphFont"/>
    <w:uiPriority w:val="1"/>
    <w:qFormat/>
    <w:rsid w:val="00E87A3B"/>
    <w:rPr>
      <w:b/>
      <w:caps/>
      <w:smallCaps w:val="0"/>
      <w:sz w:val="24"/>
    </w:rPr>
  </w:style>
  <w:style w:type="paragraph" w:customStyle="1" w:styleId="Firstpagespace">
    <w:name w:val="First page space"/>
    <w:basedOn w:val="Normal"/>
    <w:rsid w:val="00E87A3B"/>
    <w:pPr>
      <w:suppressAutoHyphens w:val="0"/>
      <w:spacing w:before="100" w:after="1200" w:line="276" w:lineRule="auto"/>
    </w:pPr>
    <w:rPr>
      <w:rFonts w:eastAsiaTheme="minorEastAsia"/>
      <w:sz w:val="20"/>
      <w:szCs w:val="20"/>
    </w:rPr>
  </w:style>
  <w:style w:type="paragraph" w:styleId="BodyText">
    <w:name w:val="Body Text"/>
    <w:basedOn w:val="Normal"/>
    <w:link w:val="BodyTextChar"/>
    <w:uiPriority w:val="1"/>
    <w:rsid w:val="00E87A3B"/>
    <w:pPr>
      <w:widowControl w:val="0"/>
      <w:suppressAutoHyphens w:val="0"/>
      <w:spacing w:before="0" w:after="0" w:line="240" w:lineRule="auto"/>
      <w:ind w:left="1293" w:hanging="425"/>
    </w:pPr>
    <w:rPr>
      <w:rFonts w:ascii="Calibri" w:eastAsia="Calibri" w:hAnsi="Calibr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87A3B"/>
    <w:rPr>
      <w:rFonts w:ascii="Calibri" w:eastAsia="Calibri" w:hAnsi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87A3B"/>
    <w:pPr>
      <w:suppressAutoHyphens w:val="0"/>
      <w:spacing w:before="100" w:after="200" w:line="276" w:lineRule="auto"/>
      <w:ind w:left="720"/>
      <w:contextualSpacing/>
    </w:pPr>
    <w:rPr>
      <w:rFonts w:eastAsiaTheme="minorEastAsia"/>
      <w:sz w:val="20"/>
      <w:szCs w:val="20"/>
    </w:rPr>
  </w:style>
  <w:style w:type="paragraph" w:customStyle="1" w:styleId="TableParagraph">
    <w:name w:val="Table Paragraph"/>
    <w:basedOn w:val="Normal"/>
    <w:uiPriority w:val="1"/>
    <w:rsid w:val="00E87A3B"/>
    <w:pPr>
      <w:widowControl w:val="0"/>
      <w:suppressAutoHyphens w:val="0"/>
      <w:spacing w:before="0" w:after="0" w:line="240" w:lineRule="auto"/>
    </w:pPr>
    <w:rPr>
      <w:rFonts w:eastAsiaTheme="minorEastAsi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E87A3B"/>
    <w:pPr>
      <w:widowControl w:val="0"/>
      <w:suppressAutoHyphens w:val="0"/>
      <w:spacing w:before="0" w:after="0" w:line="240" w:lineRule="auto"/>
    </w:pPr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87A3B"/>
    <w:rPr>
      <w:rFonts w:ascii="Tahoma" w:eastAsiaTheme="minorEastAsi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semiHidden/>
    <w:unhideWhenUsed/>
    <w:rsid w:val="00E87A3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87A3B"/>
    <w:pPr>
      <w:widowControl w:val="0"/>
      <w:suppressAutoHyphens w:val="0"/>
      <w:spacing w:before="0"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E87A3B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87A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87A3B"/>
    <w:rPr>
      <w:rFonts w:eastAsiaTheme="minorEastAsia"/>
      <w:b/>
      <w:bCs/>
      <w:sz w:val="20"/>
      <w:szCs w:val="20"/>
      <w:lang w:val="en-US"/>
    </w:rPr>
  </w:style>
  <w:style w:type="character" w:customStyle="1" w:styleId="LIUBody0Char">
    <w:name w:val="LIU Body @ 0 Char"/>
    <w:link w:val="LIUBody0"/>
    <w:locked/>
    <w:rsid w:val="00E87A3B"/>
    <w:rPr>
      <w:rFonts w:ascii="Arial" w:hAnsi="Arial" w:cs="Arial"/>
      <w:sz w:val="18"/>
      <w:szCs w:val="24"/>
    </w:rPr>
  </w:style>
  <w:style w:type="paragraph" w:customStyle="1" w:styleId="LIUBody0">
    <w:name w:val="LIU Body @ 0"/>
    <w:link w:val="LIUBody0Char"/>
    <w:rsid w:val="00E87A3B"/>
    <w:pPr>
      <w:spacing w:before="100" w:after="0" w:line="280" w:lineRule="exact"/>
      <w:jc w:val="both"/>
    </w:pPr>
    <w:rPr>
      <w:rFonts w:ascii="Arial" w:hAnsi="Arial" w:cs="Arial"/>
      <w:sz w:val="18"/>
      <w:szCs w:val="24"/>
    </w:rPr>
  </w:style>
  <w:style w:type="paragraph" w:styleId="Revision">
    <w:name w:val="Revision"/>
    <w:hidden/>
    <w:uiPriority w:val="99"/>
    <w:semiHidden/>
    <w:rsid w:val="00E87A3B"/>
    <w:pPr>
      <w:spacing w:before="100" w:after="0" w:line="240" w:lineRule="auto"/>
    </w:pPr>
    <w:rPr>
      <w:rFonts w:eastAsiaTheme="minorEastAsia"/>
      <w:sz w:val="20"/>
      <w:szCs w:val="20"/>
      <w:lang w:val="en-US"/>
    </w:rPr>
  </w:style>
  <w:style w:type="paragraph" w:customStyle="1" w:styleId="Indent1">
    <w:name w:val="Indent1"/>
    <w:basedOn w:val="Normal"/>
    <w:uiPriority w:val="10"/>
    <w:rsid w:val="00E87A3B"/>
    <w:pPr>
      <w:tabs>
        <w:tab w:val="left" w:pos="1406"/>
      </w:tabs>
      <w:suppressAutoHyphens w:val="0"/>
      <w:spacing w:before="0" w:after="220" w:line="264" w:lineRule="auto"/>
      <w:ind w:left="782"/>
      <w:jc w:val="both"/>
    </w:pPr>
    <w:rPr>
      <w:rFonts w:ascii="Verdana" w:eastAsiaTheme="minorEastAsia" w:hAnsi="Verdana"/>
      <w:sz w:val="18"/>
      <w:szCs w:val="18"/>
    </w:rPr>
  </w:style>
  <w:style w:type="paragraph" w:styleId="NoSpacing">
    <w:name w:val="No Spacing"/>
    <w:uiPriority w:val="1"/>
    <w:qFormat/>
    <w:rsid w:val="00E87A3B"/>
    <w:pPr>
      <w:spacing w:before="100" w:after="0" w:line="240" w:lineRule="auto"/>
    </w:pPr>
    <w:rPr>
      <w:rFonts w:eastAsiaTheme="minorEastAs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87A3B"/>
    <w:pPr>
      <w:suppressAutoHyphens w:val="0"/>
      <w:spacing w:before="100" w:after="200" w:line="276" w:lineRule="auto"/>
    </w:pPr>
    <w:rPr>
      <w:rFonts w:eastAsiaTheme="minorEastAsia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87A3B"/>
    <w:rPr>
      <w:rFonts w:eastAsiaTheme="minorEastAsia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A3B"/>
    <w:pPr>
      <w:suppressAutoHyphens w:val="0"/>
      <w:spacing w:before="240" w:after="240" w:line="240" w:lineRule="auto"/>
      <w:ind w:left="1080" w:right="1080"/>
      <w:jc w:val="center"/>
    </w:pPr>
    <w:rPr>
      <w:rFonts w:eastAsiaTheme="minorEastAsia"/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A3B"/>
    <w:rPr>
      <w:rFonts w:eastAsiaTheme="minorEastAsia"/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E87A3B"/>
    <w:rPr>
      <w:i/>
      <w:iCs/>
      <w:color w:val="1F4D78" w:themeColor="accent1" w:themeShade="7F"/>
    </w:rPr>
  </w:style>
  <w:style w:type="character" w:styleId="SubtleReference">
    <w:name w:val="Subtle Reference"/>
    <w:uiPriority w:val="31"/>
    <w:qFormat/>
    <w:rsid w:val="00E87A3B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E87A3B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E87A3B"/>
    <w:rPr>
      <w:b/>
      <w:bCs/>
      <w:i/>
      <w:iCs/>
      <w:spacing w:val="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7A3B"/>
    <w:pPr>
      <w:suppressAutoHyphens w:val="0"/>
      <w:spacing w:before="0" w:after="0" w:line="240" w:lineRule="auto"/>
    </w:pPr>
    <w:rPr>
      <w:rFonts w:eastAsiaTheme="minorEastAs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7A3B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7A3B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E87A3B"/>
  </w:style>
  <w:style w:type="numbering" w:customStyle="1" w:styleId="BulletsList1">
    <w:name w:val="Bullets List1"/>
    <w:uiPriority w:val="99"/>
    <w:rsid w:val="00E87A3B"/>
  </w:style>
  <w:style w:type="numbering" w:customStyle="1" w:styleId="Numberedlist10">
    <w:name w:val="Numbered list1"/>
    <w:uiPriority w:val="99"/>
    <w:rsid w:val="00E87A3B"/>
  </w:style>
  <w:style w:type="numbering" w:customStyle="1" w:styleId="HeadingsList1">
    <w:name w:val="Headings List1"/>
    <w:uiPriority w:val="99"/>
    <w:rsid w:val="00E87A3B"/>
  </w:style>
  <w:style w:type="table" w:customStyle="1" w:styleId="PlainTable210">
    <w:name w:val="Plain Table 21"/>
    <w:basedOn w:val="TableNormal"/>
    <w:next w:val="PlainTable21"/>
    <w:uiPriority w:val="42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 w:val="0"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TableHeadingNumbers1">
    <w:name w:val="Table Heading Numbers1"/>
    <w:uiPriority w:val="99"/>
    <w:rsid w:val="00E87A3B"/>
  </w:style>
  <w:style w:type="table" w:customStyle="1" w:styleId="TableGrid1">
    <w:name w:val="Table Grid1"/>
    <w:basedOn w:val="TableNormal"/>
    <w:next w:val="TableGrid"/>
    <w:uiPriority w:val="59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igureTitles1">
    <w:name w:val="Figure Titles1"/>
    <w:uiPriority w:val="99"/>
    <w:rsid w:val="00E87A3B"/>
  </w:style>
  <w:style w:type="table" w:customStyle="1" w:styleId="TableGridLight10">
    <w:name w:val="Table Grid Light1"/>
    <w:basedOn w:val="TableNormal"/>
    <w:next w:val="TableGridLight1"/>
    <w:uiPriority w:val="40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Finance11">
    <w:name w:val="Finance 11"/>
    <w:basedOn w:val="TableNormal"/>
    <w:uiPriority w:val="99"/>
    <w:rsid w:val="00E87A3B"/>
    <w:pPr>
      <w:spacing w:before="60" w:after="60" w:line="200" w:lineRule="atLeast"/>
    </w:pPr>
    <w:rPr>
      <w:rFonts w:eastAsia="Times New Roman"/>
      <w:sz w:val="16"/>
      <w:szCs w:val="20"/>
    </w:rPr>
    <w:tblPr>
      <w:tblStyleRowBandSize w:val="1"/>
      <w:tblStyleColBandSize w:val="1"/>
      <w:tblBorders>
        <w:top w:val="single" w:sz="4" w:space="0" w:color="1C1C1C"/>
        <w:bottom w:val="single" w:sz="4" w:space="0" w:color="1C1C1C"/>
        <w:insideH w:val="single" w:sz="4" w:space="0" w:color="1C1C1C"/>
      </w:tblBorders>
      <w:tblCellMar>
        <w:left w:w="85" w:type="dxa"/>
        <w:right w:w="85" w:type="dxa"/>
      </w:tblCellMar>
    </w:tblPr>
    <w:trPr>
      <w:cantSplit/>
    </w:trPr>
    <w:tblStylePr w:type="firstRow">
      <w:rPr>
        <w:b/>
      </w:rPr>
      <w:tblPr/>
      <w:trPr>
        <w:tblHeader/>
      </w:trPr>
      <w:tcPr>
        <w:shd w:val="clear" w:color="auto" w:fill="1C1C1C"/>
      </w:tcPr>
    </w:tblStylePr>
    <w:tblStylePr w:type="lastRow">
      <w:tblPr/>
      <w:tcPr>
        <w:shd w:val="clear" w:color="auto" w:fill="1C1C1C"/>
      </w:tcPr>
    </w:tblStylePr>
    <w:tblStylePr w:type="firstCol">
      <w:tblPr/>
      <w:tcPr>
        <w:tcBorders>
          <w:insideH w:val="single" w:sz="4" w:space="0" w:color="FFFFFF"/>
        </w:tcBorders>
        <w:shd w:val="clear" w:color="auto" w:fill="1C1C1C"/>
      </w:tcPr>
    </w:tblStylePr>
    <w:tblStylePr w:type="lastCol">
      <w:tblPr/>
      <w:tcPr>
        <w:shd w:val="clear" w:color="auto" w:fill="BFBFBF"/>
      </w:tcPr>
    </w:tblStylePr>
    <w:tblStylePr w:type="band1Vert">
      <w:tblPr/>
      <w:tcPr>
        <w:shd w:val="clear" w:color="auto" w:fill="E2E3E2"/>
      </w:tcPr>
    </w:tblStylePr>
    <w:tblStylePr w:type="band2Vert">
      <w:tblPr/>
      <w:tcPr>
        <w:shd w:val="clear" w:color="auto" w:fill="FFFFFF"/>
      </w:tcPr>
    </w:tblStylePr>
    <w:tblStylePr w:type="band1Horz">
      <w:tblPr/>
      <w:tcPr>
        <w:shd w:val="clear" w:color="auto" w:fill="E2E3E2"/>
      </w:tcPr>
    </w:tblStylePr>
    <w:tblStylePr w:type="band2Horz">
      <w:rPr>
        <w:color w:val="auto"/>
      </w:rPr>
      <w:tblPr/>
      <w:tcPr>
        <w:shd w:val="clear" w:color="auto" w:fill="FFFFFF"/>
      </w:tcPr>
    </w:tblStylePr>
  </w:style>
  <w:style w:type="numbering" w:customStyle="1" w:styleId="NoList2">
    <w:name w:val="No List2"/>
    <w:next w:val="NoList"/>
    <w:uiPriority w:val="99"/>
    <w:semiHidden/>
    <w:unhideWhenUsed/>
    <w:rsid w:val="00E87A3B"/>
  </w:style>
  <w:style w:type="numbering" w:customStyle="1" w:styleId="BulletsList2">
    <w:name w:val="Bullets List2"/>
    <w:uiPriority w:val="99"/>
    <w:rsid w:val="00E87A3B"/>
  </w:style>
  <w:style w:type="numbering" w:customStyle="1" w:styleId="Numberedlist20">
    <w:name w:val="Numbered list2"/>
    <w:uiPriority w:val="99"/>
    <w:rsid w:val="00E87A3B"/>
    <w:pPr>
      <w:numPr>
        <w:numId w:val="1"/>
      </w:numPr>
    </w:pPr>
  </w:style>
  <w:style w:type="numbering" w:customStyle="1" w:styleId="HeadingsList2">
    <w:name w:val="Headings List2"/>
    <w:uiPriority w:val="99"/>
    <w:rsid w:val="00E87A3B"/>
  </w:style>
  <w:style w:type="table" w:customStyle="1" w:styleId="PlainTable22">
    <w:name w:val="Plain Table 22"/>
    <w:basedOn w:val="TableNormal"/>
    <w:next w:val="PlainTable21"/>
    <w:uiPriority w:val="42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 w:val="0"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TableHeadingNumbers2">
    <w:name w:val="Table Heading Numbers2"/>
    <w:uiPriority w:val="99"/>
    <w:rsid w:val="00E87A3B"/>
    <w:pPr>
      <w:numPr>
        <w:numId w:val="3"/>
      </w:numPr>
    </w:pPr>
  </w:style>
  <w:style w:type="table" w:customStyle="1" w:styleId="TableGrid2">
    <w:name w:val="Table Grid2"/>
    <w:basedOn w:val="TableNormal"/>
    <w:next w:val="TableGrid"/>
    <w:uiPriority w:val="59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igureTitles2">
    <w:name w:val="Figure Titles2"/>
    <w:uiPriority w:val="99"/>
    <w:rsid w:val="00E87A3B"/>
    <w:pPr>
      <w:numPr>
        <w:numId w:val="5"/>
      </w:numPr>
    </w:pPr>
  </w:style>
  <w:style w:type="table" w:customStyle="1" w:styleId="TableGridLight2">
    <w:name w:val="Table Grid Light2"/>
    <w:basedOn w:val="TableNormal"/>
    <w:next w:val="TableGridLight1"/>
    <w:uiPriority w:val="40"/>
    <w:rsid w:val="00E87A3B"/>
    <w:pPr>
      <w:spacing w:before="100" w:after="0" w:line="240" w:lineRule="auto"/>
    </w:pPr>
    <w:rPr>
      <w:rFonts w:eastAsia="Times New Roman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Finance12">
    <w:name w:val="Finance 12"/>
    <w:basedOn w:val="TableNormal"/>
    <w:uiPriority w:val="99"/>
    <w:rsid w:val="00E87A3B"/>
    <w:pPr>
      <w:spacing w:before="60" w:after="60" w:line="200" w:lineRule="atLeast"/>
    </w:pPr>
    <w:rPr>
      <w:rFonts w:eastAsia="Times New Roman"/>
      <w:sz w:val="16"/>
      <w:szCs w:val="20"/>
    </w:rPr>
    <w:tblPr>
      <w:tblStyleRowBandSize w:val="1"/>
      <w:tblStyleColBandSize w:val="1"/>
      <w:tblBorders>
        <w:top w:val="single" w:sz="4" w:space="0" w:color="1C1C1C"/>
        <w:bottom w:val="single" w:sz="4" w:space="0" w:color="1C1C1C"/>
        <w:insideH w:val="single" w:sz="4" w:space="0" w:color="1C1C1C"/>
      </w:tblBorders>
      <w:tblCellMar>
        <w:left w:w="85" w:type="dxa"/>
        <w:right w:w="85" w:type="dxa"/>
      </w:tblCellMar>
    </w:tblPr>
    <w:trPr>
      <w:cantSplit/>
    </w:trPr>
    <w:tblStylePr w:type="firstRow">
      <w:rPr>
        <w:b/>
      </w:rPr>
      <w:tblPr/>
      <w:trPr>
        <w:tblHeader/>
      </w:trPr>
      <w:tcPr>
        <w:shd w:val="clear" w:color="auto" w:fill="1C1C1C"/>
      </w:tcPr>
    </w:tblStylePr>
    <w:tblStylePr w:type="lastRow">
      <w:tblPr/>
      <w:tcPr>
        <w:shd w:val="clear" w:color="auto" w:fill="1C1C1C"/>
      </w:tcPr>
    </w:tblStylePr>
    <w:tblStylePr w:type="firstCol">
      <w:tblPr/>
      <w:tcPr>
        <w:tcBorders>
          <w:insideH w:val="single" w:sz="4" w:space="0" w:color="FFFFFF"/>
        </w:tcBorders>
        <w:shd w:val="clear" w:color="auto" w:fill="1C1C1C"/>
      </w:tcPr>
    </w:tblStylePr>
    <w:tblStylePr w:type="lastCol">
      <w:tblPr/>
      <w:tcPr>
        <w:shd w:val="clear" w:color="auto" w:fill="BFBFBF"/>
      </w:tcPr>
    </w:tblStylePr>
    <w:tblStylePr w:type="band1Vert">
      <w:tblPr/>
      <w:tcPr>
        <w:shd w:val="clear" w:color="auto" w:fill="E2E3E2"/>
      </w:tcPr>
    </w:tblStylePr>
    <w:tblStylePr w:type="band2Vert">
      <w:tblPr/>
      <w:tcPr>
        <w:shd w:val="clear" w:color="auto" w:fill="FFFFFF"/>
      </w:tcPr>
    </w:tblStylePr>
    <w:tblStylePr w:type="band1Horz">
      <w:tblPr/>
      <w:tcPr>
        <w:shd w:val="clear" w:color="auto" w:fill="E2E3E2"/>
      </w:tcPr>
    </w:tblStylePr>
    <w:tblStylePr w:type="band2Horz">
      <w:rPr>
        <w:color w:val="auto"/>
      </w:rPr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finance.gov.au/comcover/claim-form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nance.gov.au/comcover/claim-form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A59D4D.dotm</Template>
  <TotalTime>35</TotalTime>
  <Pages>4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Finance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Expatriate Claim Process</dc:title>
  <dc:creator>Department of Finance</dc:creator>
  <cp:lastModifiedBy>Truong, Minh</cp:lastModifiedBy>
  <cp:revision>16</cp:revision>
  <dcterms:created xsi:type="dcterms:W3CDTF">2017-09-27T05:51:00Z</dcterms:created>
  <dcterms:modified xsi:type="dcterms:W3CDTF">2017-09-29T00:22:00Z</dcterms:modified>
</cp:coreProperties>
</file>